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66" w:rsidRPr="00B4444B" w:rsidRDefault="00DB7C69">
      <w:pPr>
        <w:rPr>
          <w:b/>
          <w:bCs/>
        </w:rPr>
      </w:pPr>
      <w:r w:rsidRPr="00B4444B">
        <w:rPr>
          <w:b/>
          <w:bCs/>
        </w:rPr>
        <w:t>Module: Methodology L2</w:t>
      </w:r>
    </w:p>
    <w:p w:rsidR="00DB7C69" w:rsidRPr="00456D5D" w:rsidRDefault="00456D5D" w:rsidP="00D30421">
      <w:pPr>
        <w:rPr>
          <w:lang w:val="fr-FR"/>
        </w:rPr>
      </w:pPr>
      <w:r w:rsidRPr="00456D5D">
        <w:rPr>
          <w:b/>
          <w:bCs/>
          <w:lang w:val="fr-FR"/>
        </w:rPr>
        <w:t>Instructor</w:t>
      </w:r>
      <w:r w:rsidR="00DB7C69" w:rsidRPr="00456D5D">
        <w:rPr>
          <w:b/>
          <w:bCs/>
          <w:lang w:val="fr-FR"/>
        </w:rPr>
        <w:t>:</w:t>
      </w:r>
      <w:r w:rsidR="00DB7C69" w:rsidRPr="00456D5D">
        <w:rPr>
          <w:lang w:val="fr-FR"/>
        </w:rPr>
        <w:t xml:space="preserve"> Chenini Abdelhak</w:t>
      </w:r>
    </w:p>
    <w:p w:rsidR="00DB7C69" w:rsidRPr="00456D5D" w:rsidRDefault="00456D5D" w:rsidP="00D30421">
      <w:pPr>
        <w:rPr>
          <w:lang w:val="fr-FR"/>
        </w:rPr>
      </w:pPr>
      <w:r w:rsidRPr="00456D5D">
        <w:rPr>
          <w:b/>
          <w:bCs/>
          <w:lang w:val="fr-FR"/>
        </w:rPr>
        <w:t>Email</w:t>
      </w:r>
      <w:proofErr w:type="gramStart"/>
      <w:r w:rsidR="00DB7C69" w:rsidRPr="00456D5D">
        <w:rPr>
          <w:b/>
          <w:bCs/>
          <w:lang w:val="fr-FR"/>
        </w:rPr>
        <w:t>:</w:t>
      </w:r>
      <w:r w:rsidR="00DB7C69" w:rsidRPr="00456D5D">
        <w:rPr>
          <w:lang w:val="fr-FR"/>
        </w:rPr>
        <w:t xml:space="preserve">  </w:t>
      </w:r>
      <w:proofErr w:type="gramEnd"/>
      <w:hyperlink r:id="rId5" w:history="1">
        <w:r w:rsidR="00E77A01" w:rsidRPr="00456D5D">
          <w:rPr>
            <w:rStyle w:val="Lienhypertexte"/>
            <w:lang w:val="fr-FR"/>
          </w:rPr>
          <w:t>chenini.abdelhak@gmail.com/</w:t>
        </w:r>
      </w:hyperlink>
      <w:r w:rsidR="00E77A01" w:rsidRPr="00456D5D">
        <w:rPr>
          <w:lang w:val="fr-FR"/>
        </w:rPr>
        <w:t xml:space="preserve"> </w:t>
      </w:r>
      <w:hyperlink r:id="rId6" w:history="1">
        <w:r w:rsidR="00E77A01" w:rsidRPr="00456D5D">
          <w:rPr>
            <w:rStyle w:val="Lienhypertexte"/>
            <w:lang w:val="fr-FR"/>
          </w:rPr>
          <w:t>a.chenini@univ-biskra.dz</w:t>
        </w:r>
      </w:hyperlink>
      <w:r w:rsidR="00E77A01" w:rsidRPr="00456D5D">
        <w:rPr>
          <w:lang w:val="fr-FR"/>
        </w:rPr>
        <w:t xml:space="preserve"> </w:t>
      </w:r>
    </w:p>
    <w:p w:rsidR="00FD2BBB" w:rsidRPr="00456D5D" w:rsidRDefault="00FD2BBB">
      <w:pPr>
        <w:rPr>
          <w:b/>
          <w:bCs/>
          <w:u w:val="single"/>
          <w:lang w:val="fr-FR"/>
        </w:rPr>
      </w:pPr>
      <w:r w:rsidRPr="00456D5D">
        <w:rPr>
          <w:b/>
          <w:bCs/>
          <w:u w:val="single"/>
          <w:lang w:val="fr-FR"/>
        </w:rPr>
        <w:t>Syllabus:</w:t>
      </w:r>
    </w:p>
    <w:p w:rsidR="00FD2BBB" w:rsidRPr="00456D5D" w:rsidRDefault="00FD2BBB">
      <w:pPr>
        <w:rPr>
          <w:b/>
          <w:bCs/>
          <w:lang w:val="fr-FR"/>
        </w:rPr>
      </w:pPr>
      <w:r w:rsidRPr="00456D5D">
        <w:rPr>
          <w:b/>
          <w:bCs/>
          <w:lang w:val="fr-FR"/>
        </w:rPr>
        <w:t>Lecture 1: Introduction</w:t>
      </w:r>
    </w:p>
    <w:p w:rsidR="00D30421" w:rsidRPr="00D30421" w:rsidRDefault="00D30421" w:rsidP="00D30421">
      <w:pPr>
        <w:rPr>
          <w:rFonts w:asciiTheme="majorBidi" w:hAnsiTheme="majorBidi" w:cstheme="majorBidi"/>
          <w:sz w:val="24"/>
          <w:szCs w:val="24"/>
        </w:rPr>
      </w:pPr>
      <w:r w:rsidRPr="00D30421">
        <w:rPr>
          <w:rFonts w:asciiTheme="majorBidi" w:hAnsiTheme="majorBidi" w:cstheme="majorBidi"/>
          <w:sz w:val="24"/>
          <w:szCs w:val="24"/>
          <w:shd w:val="clear" w:color="auto" w:fill="D9EDF7"/>
        </w:rPr>
        <w:t xml:space="preserve">In this section, students </w:t>
      </w:r>
      <w:r>
        <w:rPr>
          <w:rFonts w:asciiTheme="majorBidi" w:hAnsiTheme="majorBidi" w:cstheme="majorBidi"/>
          <w:sz w:val="24"/>
          <w:szCs w:val="24"/>
          <w:shd w:val="clear" w:color="auto" w:fill="D9EDF7"/>
        </w:rPr>
        <w:t xml:space="preserve">will get to know what this module is about and its main objectives. They will also be introduced to the terminology and concepts used in this module. </w:t>
      </w:r>
    </w:p>
    <w:p w:rsidR="00FD2BBB" w:rsidRDefault="00FD2BBB" w:rsidP="00D30421">
      <w:r w:rsidRPr="00B4444B">
        <w:rPr>
          <w:b/>
          <w:bCs/>
        </w:rPr>
        <w:t>Lecture 2:</w:t>
      </w:r>
      <w:r>
        <w:t xml:space="preserve"> </w:t>
      </w:r>
      <w:r w:rsidR="00D30421">
        <w:t>Choosing a Research P</w:t>
      </w:r>
      <w:r>
        <w:t>roblem</w:t>
      </w:r>
    </w:p>
    <w:p w:rsidR="00D30421" w:rsidRPr="00D30421" w:rsidRDefault="00D30421" w:rsidP="00D30421">
      <w:pPr>
        <w:rPr>
          <w:rFonts w:asciiTheme="majorBidi" w:hAnsiTheme="majorBidi" w:cstheme="majorBidi"/>
          <w:sz w:val="24"/>
          <w:szCs w:val="24"/>
        </w:rPr>
      </w:pPr>
      <w:r w:rsidRPr="00D30421">
        <w:rPr>
          <w:rFonts w:asciiTheme="majorBidi" w:hAnsiTheme="majorBidi" w:cstheme="majorBidi"/>
          <w:sz w:val="24"/>
          <w:szCs w:val="24"/>
          <w:shd w:val="clear" w:color="auto" w:fill="D9EDF7"/>
        </w:rPr>
        <w:t>In this section, students will be introduced to strategies that help them make the best possible start for a research project.</w:t>
      </w:r>
    </w:p>
    <w:p w:rsidR="00FD2BBB" w:rsidRPr="00D30421" w:rsidRDefault="00FD2BBB" w:rsidP="00D30421">
      <w:pPr>
        <w:pStyle w:val="Titre3"/>
        <w:shd w:val="clear" w:color="auto" w:fill="FFFFFF"/>
        <w:spacing w:before="0" w:beforeAutospacing="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B4444B">
        <w:t>Lecture 3:</w:t>
      </w:r>
      <w:r>
        <w:t xml:space="preserve"> </w:t>
      </w:r>
      <w:hyperlink r:id="rId7" w:anchor="section-2" w:history="1">
        <w:r w:rsidR="00D30421" w:rsidRPr="00D30421">
          <w:rPr>
            <w:rStyle w:val="Lienhypertexte"/>
            <w:rFonts w:asciiTheme="majorBidi" w:hAnsiTheme="majorBidi" w:cstheme="majorBidi"/>
            <w:b w:val="0"/>
            <w:bCs w:val="0"/>
            <w:color w:val="auto"/>
            <w:sz w:val="24"/>
            <w:szCs w:val="24"/>
            <w:u w:val="none"/>
          </w:rPr>
          <w:t>Collecting and Filtering Information</w:t>
        </w:r>
      </w:hyperlink>
    </w:p>
    <w:p w:rsidR="00D30421" w:rsidRPr="00D30421" w:rsidRDefault="00D30421">
      <w:pPr>
        <w:rPr>
          <w:rFonts w:asciiTheme="majorBidi" w:hAnsiTheme="majorBidi" w:cstheme="majorBidi"/>
          <w:sz w:val="24"/>
          <w:szCs w:val="24"/>
        </w:rPr>
      </w:pPr>
      <w:r w:rsidRPr="00D30421">
        <w:rPr>
          <w:rFonts w:asciiTheme="majorBidi" w:hAnsiTheme="majorBidi" w:cstheme="majorBidi"/>
          <w:sz w:val="24"/>
          <w:szCs w:val="24"/>
          <w:shd w:val="clear" w:color="auto" w:fill="D9EDF7"/>
        </w:rPr>
        <w:t>In this section, students are introduced to practical ways to make best use of library, and internet resources with tips of source selection and effective reading.</w:t>
      </w:r>
    </w:p>
    <w:p w:rsidR="00FD2BBB" w:rsidRDefault="00FD2BBB">
      <w:r w:rsidRPr="00B4444B">
        <w:rPr>
          <w:b/>
          <w:bCs/>
        </w:rPr>
        <w:t>Lecture 4:</w:t>
      </w:r>
      <w:r w:rsidR="00E77A01">
        <w:t xml:space="preserve"> Taking N</w:t>
      </w:r>
      <w:r>
        <w:t>otes</w:t>
      </w:r>
    </w:p>
    <w:p w:rsidR="00D30421" w:rsidRPr="00D30421" w:rsidRDefault="00D30421">
      <w:pPr>
        <w:rPr>
          <w:rFonts w:asciiTheme="majorBidi" w:hAnsiTheme="majorBidi" w:cstheme="majorBidi"/>
          <w:sz w:val="24"/>
          <w:szCs w:val="24"/>
        </w:rPr>
      </w:pPr>
      <w:r w:rsidRPr="00D30421">
        <w:rPr>
          <w:rFonts w:asciiTheme="majorBidi" w:hAnsiTheme="majorBidi" w:cstheme="majorBidi"/>
          <w:sz w:val="24"/>
          <w:szCs w:val="24"/>
          <w:shd w:val="clear" w:color="auto" w:fill="D9EDF7"/>
        </w:rPr>
        <w:t>This section is devoted to strategies of how to create effective notes to support your research paper.</w:t>
      </w:r>
    </w:p>
    <w:p w:rsidR="00FD2BBB" w:rsidRDefault="00FD2BBB">
      <w:r w:rsidRPr="00B4444B">
        <w:rPr>
          <w:b/>
          <w:bCs/>
        </w:rPr>
        <w:t>Lecture 5:</w:t>
      </w:r>
      <w:r w:rsidR="00E77A01">
        <w:t xml:space="preserve"> Outline of the Research P</w:t>
      </w:r>
      <w:r>
        <w:t>aper</w:t>
      </w:r>
    </w:p>
    <w:p w:rsidR="00E77A01" w:rsidRPr="00E77A01" w:rsidRDefault="00E77A01" w:rsidP="00E77A01">
      <w:pPr>
        <w:rPr>
          <w:rFonts w:asciiTheme="majorBidi" w:hAnsiTheme="majorBidi" w:cstheme="majorBidi"/>
          <w:sz w:val="24"/>
          <w:szCs w:val="24"/>
        </w:rPr>
      </w:pPr>
      <w:r w:rsidRPr="00E77A01">
        <w:rPr>
          <w:rFonts w:asciiTheme="majorBidi" w:hAnsiTheme="majorBidi" w:cstheme="majorBidi"/>
          <w:sz w:val="24"/>
          <w:szCs w:val="24"/>
          <w:shd w:val="clear" w:color="auto" w:fill="D9EDF7"/>
        </w:rPr>
        <w:t>This section is devoted to strategies of how to create an outline for your research paper.</w:t>
      </w:r>
    </w:p>
    <w:p w:rsidR="00FD2BBB" w:rsidRDefault="00FD2BBB" w:rsidP="00E77A01">
      <w:r w:rsidRPr="00B4444B">
        <w:rPr>
          <w:b/>
          <w:bCs/>
        </w:rPr>
        <w:t>Lecture 6:</w:t>
      </w:r>
      <w:r>
        <w:t xml:space="preserve"> </w:t>
      </w:r>
      <w:r w:rsidR="00E77A01">
        <w:t>Writing the First D</w:t>
      </w:r>
      <w:r>
        <w:t xml:space="preserve">raft of </w:t>
      </w:r>
      <w:r w:rsidR="00E77A01">
        <w:t>the P</w:t>
      </w:r>
      <w:r>
        <w:t>aper</w:t>
      </w:r>
    </w:p>
    <w:p w:rsidR="00E77A01" w:rsidRDefault="00E77A01">
      <w:pPr>
        <w:rPr>
          <w:rFonts w:ascii="Arial" w:hAnsi="Arial" w:cs="Arial"/>
          <w:color w:val="3A87AD"/>
          <w:sz w:val="17"/>
          <w:szCs w:val="17"/>
          <w:shd w:val="clear" w:color="auto" w:fill="D9EDF7"/>
        </w:rPr>
      </w:pPr>
      <w:r w:rsidRPr="00E77A01">
        <w:rPr>
          <w:rFonts w:asciiTheme="majorBidi" w:hAnsiTheme="majorBidi" w:cstheme="majorBidi"/>
          <w:sz w:val="24"/>
          <w:szCs w:val="24"/>
          <w:shd w:val="clear" w:color="auto" w:fill="D9EDF7"/>
        </w:rPr>
        <w:t>This is where students learn how to structure their paper and format the layout of their work</w:t>
      </w:r>
      <w:r>
        <w:rPr>
          <w:rFonts w:ascii="Arial" w:hAnsi="Arial" w:cs="Arial"/>
          <w:color w:val="3A87AD"/>
          <w:sz w:val="17"/>
          <w:szCs w:val="17"/>
          <w:shd w:val="clear" w:color="auto" w:fill="D9EDF7"/>
        </w:rPr>
        <w:t>.</w:t>
      </w:r>
    </w:p>
    <w:p w:rsidR="00E77A01" w:rsidRDefault="00E77A01">
      <w:r>
        <w:rPr>
          <w:b/>
          <w:bCs/>
        </w:rPr>
        <w:t xml:space="preserve">Lecture7: </w:t>
      </w:r>
      <w:r>
        <w:t>Citing Sources</w:t>
      </w:r>
    </w:p>
    <w:p w:rsidR="00E77A01" w:rsidRPr="00E77A01" w:rsidRDefault="00E77A01">
      <w:pPr>
        <w:rPr>
          <w:rFonts w:asciiTheme="majorBidi" w:hAnsiTheme="majorBidi" w:cstheme="majorBidi"/>
          <w:sz w:val="24"/>
          <w:szCs w:val="24"/>
        </w:rPr>
      </w:pPr>
      <w:r w:rsidRPr="00E77A01">
        <w:rPr>
          <w:rFonts w:asciiTheme="majorBidi" w:hAnsiTheme="majorBidi" w:cstheme="majorBidi"/>
          <w:sz w:val="24"/>
          <w:szCs w:val="24"/>
          <w:shd w:val="clear" w:color="auto" w:fill="D9EDF7"/>
        </w:rPr>
        <w:t>In this section, students will learn how to avoid </w:t>
      </w:r>
      <w:hyperlink r:id="rId8" w:tooltip="plagiarism" w:history="1">
        <w:r w:rsidRPr="00E77A01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DEEAF6" w:themeFill="accent1" w:themeFillTint="33"/>
          </w:rPr>
          <w:t>plagiarism</w:t>
        </w:r>
      </w:hyperlink>
      <w:r w:rsidRPr="00E77A01">
        <w:rPr>
          <w:rFonts w:asciiTheme="majorBidi" w:hAnsiTheme="majorBidi" w:cstheme="majorBidi"/>
          <w:sz w:val="24"/>
          <w:szCs w:val="24"/>
          <w:shd w:val="clear" w:color="auto" w:fill="D9EDF7"/>
        </w:rPr>
        <w:t> and how to refer appropriately to the work of others.</w:t>
      </w:r>
    </w:p>
    <w:p w:rsidR="00FD2BBB" w:rsidRDefault="00E77A01" w:rsidP="00E77A01">
      <w:r>
        <w:rPr>
          <w:b/>
          <w:bCs/>
        </w:rPr>
        <w:t>Lecture8</w:t>
      </w:r>
      <w:r w:rsidR="00FD2BBB" w:rsidRPr="00B4444B">
        <w:rPr>
          <w:b/>
          <w:bCs/>
        </w:rPr>
        <w:t>:</w:t>
      </w:r>
      <w:r>
        <w:t xml:space="preserve"> Revising and Editing the First</w:t>
      </w:r>
      <w:r w:rsidR="00FD2BBB">
        <w:t xml:space="preserve"> </w:t>
      </w:r>
      <w:r>
        <w:t>D</w:t>
      </w:r>
      <w:r w:rsidR="00FD2BBB">
        <w:t>raft</w:t>
      </w:r>
    </w:p>
    <w:p w:rsidR="00E77A01" w:rsidRPr="00E77A01" w:rsidRDefault="00E77A01">
      <w:pPr>
        <w:rPr>
          <w:rFonts w:asciiTheme="majorBidi" w:hAnsiTheme="majorBidi" w:cstheme="majorBidi"/>
          <w:sz w:val="24"/>
          <w:szCs w:val="24"/>
        </w:rPr>
      </w:pPr>
      <w:r w:rsidRPr="00E77A01">
        <w:rPr>
          <w:rFonts w:asciiTheme="majorBidi" w:hAnsiTheme="majorBidi" w:cstheme="majorBidi"/>
          <w:sz w:val="24"/>
          <w:szCs w:val="24"/>
          <w:shd w:val="clear" w:color="auto" w:fill="D9EDF7"/>
        </w:rPr>
        <w:t>This section helps students go through the important process of revising and editing the paper to make sure their writing is concise and correct.</w:t>
      </w:r>
    </w:p>
    <w:p w:rsidR="00FD2BBB" w:rsidRDefault="00FD2BBB" w:rsidP="00E77A01">
      <w:r w:rsidRPr="00B4444B">
        <w:rPr>
          <w:b/>
          <w:bCs/>
        </w:rPr>
        <w:t>L</w:t>
      </w:r>
      <w:r w:rsidR="00E77A01">
        <w:rPr>
          <w:b/>
          <w:bCs/>
        </w:rPr>
        <w:t>ecture 9</w:t>
      </w:r>
      <w:r w:rsidRPr="00B4444B">
        <w:rPr>
          <w:b/>
          <w:bCs/>
        </w:rPr>
        <w:t>:</w:t>
      </w:r>
      <w:r>
        <w:t xml:space="preserve"> Present</w:t>
      </w:r>
      <w:r w:rsidR="00E77A01">
        <w:t>ing the W</w:t>
      </w:r>
      <w:r>
        <w:t xml:space="preserve">ork </w:t>
      </w:r>
    </w:p>
    <w:p w:rsidR="00E77A01" w:rsidRDefault="00E77A01" w:rsidP="00456D5D">
      <w:pPr>
        <w:rPr>
          <w:rFonts w:asciiTheme="majorBidi" w:hAnsiTheme="majorBidi" w:cstheme="majorBidi"/>
          <w:sz w:val="24"/>
          <w:szCs w:val="24"/>
          <w:shd w:val="clear" w:color="auto" w:fill="D9EDF7"/>
        </w:rPr>
      </w:pPr>
      <w:r w:rsidRPr="00456D5D">
        <w:rPr>
          <w:rFonts w:asciiTheme="majorBidi" w:hAnsiTheme="majorBidi" w:cstheme="majorBidi"/>
          <w:sz w:val="24"/>
          <w:szCs w:val="24"/>
          <w:shd w:val="clear" w:color="auto" w:fill="D9EDF7"/>
        </w:rPr>
        <w:t xml:space="preserve">In this section, students will learn different tips about public presentation and know what to adopt </w:t>
      </w:r>
      <w:r w:rsidR="00456D5D" w:rsidRPr="00456D5D">
        <w:rPr>
          <w:rFonts w:asciiTheme="majorBidi" w:hAnsiTheme="majorBidi" w:cstheme="majorBidi"/>
          <w:sz w:val="24"/>
          <w:szCs w:val="24"/>
          <w:shd w:val="clear" w:color="auto" w:fill="D9EDF7"/>
        </w:rPr>
        <w:t>and what to avoid</w:t>
      </w:r>
    </w:p>
    <w:p w:rsidR="00456D5D" w:rsidRPr="00456D5D" w:rsidRDefault="00456D5D" w:rsidP="00456D5D">
      <w:pPr>
        <w:rPr>
          <w:rFonts w:asciiTheme="majorBidi" w:hAnsiTheme="majorBidi" w:cstheme="majorBidi"/>
          <w:sz w:val="24"/>
          <w:szCs w:val="24"/>
        </w:rPr>
      </w:pPr>
    </w:p>
    <w:p w:rsidR="00FD2BBB" w:rsidRDefault="00FD2BBB"/>
    <w:p w:rsidR="00DB7C69" w:rsidRPr="00DB7C69" w:rsidRDefault="00DB7C69"/>
    <w:sectPr w:rsidR="00DB7C69" w:rsidRPr="00DB7C69" w:rsidSect="001E7F2D">
      <w:pgSz w:w="11907" w:h="16840" w:code="9"/>
      <w:pgMar w:top="1418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D07C1"/>
    <w:multiLevelType w:val="hybridMultilevel"/>
    <w:tmpl w:val="8C9473EA"/>
    <w:lvl w:ilvl="0" w:tplc="79BA58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DB7C69"/>
    <w:rsid w:val="00137566"/>
    <w:rsid w:val="001E7F2D"/>
    <w:rsid w:val="003F68D2"/>
    <w:rsid w:val="00456D5D"/>
    <w:rsid w:val="00A52EAA"/>
    <w:rsid w:val="00B4444B"/>
    <w:rsid w:val="00C377A4"/>
    <w:rsid w:val="00D30421"/>
    <w:rsid w:val="00DB7C69"/>
    <w:rsid w:val="00E77A01"/>
    <w:rsid w:val="00F01245"/>
    <w:rsid w:val="00FD2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566"/>
  </w:style>
  <w:style w:type="paragraph" w:styleId="Titre3">
    <w:name w:val="heading 3"/>
    <w:basedOn w:val="Normal"/>
    <w:link w:val="Titre3Car"/>
    <w:uiPriority w:val="9"/>
    <w:qFormat/>
    <w:rsid w:val="00D3042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7C6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D2BB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68D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8D2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D30421"/>
    <w:rPr>
      <w:rFonts w:eastAsia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univ-biskra.dz/moodle2019/mod/resource/view.php?id=142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earning.univ-biskra.dz/moodle2019/course/view.php?id=28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chenini@univ-biskra.dz" TargetMode="External"/><Relationship Id="rId5" Type="http://schemas.openxmlformats.org/officeDocument/2006/relationships/hyperlink" Target="mailto:chenini.abdelhak@gmail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2020-12-19T12:08:00Z</cp:lastPrinted>
  <dcterms:created xsi:type="dcterms:W3CDTF">2020-12-19T10:36:00Z</dcterms:created>
  <dcterms:modified xsi:type="dcterms:W3CDTF">2020-12-20T22:39:00Z</dcterms:modified>
</cp:coreProperties>
</file>