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BD" w:rsidRPr="00D47CBD" w:rsidRDefault="00D47CBD" w:rsidP="00A85335">
      <w:pPr>
        <w:ind w:left="270" w:right="270"/>
        <w:jc w:val="both"/>
        <w:rPr>
          <w:rFonts w:asciiTheme="majorBidi" w:hAnsiTheme="majorBidi" w:cstheme="majorBidi"/>
          <w:b/>
          <w:bCs/>
        </w:rPr>
      </w:pPr>
      <w:r w:rsidRPr="00D47CBD">
        <w:rPr>
          <w:rFonts w:asciiTheme="majorBidi" w:hAnsiTheme="majorBidi" w:cstheme="majorBidi"/>
          <w:b/>
          <w:bCs/>
        </w:rPr>
        <w:t>Sample cause and effect essay</w:t>
      </w:r>
    </w:p>
    <w:p w:rsidR="00D47CBD" w:rsidRPr="00D47CBD" w:rsidRDefault="00D47CBD" w:rsidP="00A85335">
      <w:pPr>
        <w:spacing w:line="276" w:lineRule="auto"/>
        <w:ind w:left="270" w:right="270"/>
        <w:jc w:val="center"/>
        <w:rPr>
          <w:rFonts w:asciiTheme="majorBidi" w:hAnsiTheme="majorBidi" w:cstheme="majorBidi"/>
        </w:rPr>
      </w:pPr>
      <w:r w:rsidRPr="00D47CBD">
        <w:rPr>
          <w:rFonts w:asciiTheme="majorBidi" w:hAnsiTheme="majorBidi" w:cstheme="majorBidi"/>
        </w:rPr>
        <w:t>EFFECTS OF WATCHING TOO MUCH TV</w:t>
      </w:r>
    </w:p>
    <w:p w:rsidR="00D47CBD" w:rsidRPr="00D47CBD" w:rsidRDefault="00D47CBD" w:rsidP="00A85335">
      <w:pPr>
        <w:spacing w:line="276" w:lineRule="auto"/>
        <w:ind w:left="270" w:right="270" w:firstLine="450"/>
        <w:jc w:val="both"/>
        <w:rPr>
          <w:rFonts w:asciiTheme="majorBidi" w:hAnsiTheme="majorBidi" w:cstheme="majorBidi"/>
        </w:rPr>
      </w:pPr>
      <w:r w:rsidRPr="00D47CBD">
        <w:rPr>
          <w:rFonts w:asciiTheme="majorBidi" w:hAnsiTheme="majorBidi" w:cstheme="majorBidi"/>
        </w:rPr>
        <w:t xml:space="preserve">Discoveries and invention </w:t>
      </w:r>
      <w:proofErr w:type="gramStart"/>
      <w:r w:rsidRPr="00D47CBD">
        <w:rPr>
          <w:rFonts w:asciiTheme="majorBidi" w:hAnsiTheme="majorBidi" w:cstheme="majorBidi"/>
        </w:rPr>
        <w:t>of  devices</w:t>
      </w:r>
      <w:proofErr w:type="gramEnd"/>
      <w:r w:rsidRPr="00D47CBD">
        <w:rPr>
          <w:rFonts w:asciiTheme="majorBidi" w:hAnsiTheme="majorBidi" w:cstheme="majorBidi"/>
        </w:rPr>
        <w:t xml:space="preserve">   are  always  welcome  till  we, humans, find a way to abuse its benefits and be adversely affected by it. This was the case when Wilhelm Roentgen discovered x-ray and within five years, the British Army was using a mobile x-ray unit to locate bullets and shrapnel in wounded soldiers in the Sudan. TV was also invented with positive thoughts in mind – there would be no national borders, education and communication would be worldwide, etc. However, we are now trying to overcome its physiological and psychological adverse effects on human beings.</w:t>
      </w:r>
    </w:p>
    <w:p w:rsidR="00D47CBD" w:rsidRPr="00D47CBD" w:rsidRDefault="00D47CBD" w:rsidP="00A85335">
      <w:pPr>
        <w:spacing w:line="276" w:lineRule="auto"/>
        <w:ind w:left="270" w:right="270" w:firstLine="450"/>
        <w:jc w:val="both"/>
        <w:rPr>
          <w:rFonts w:asciiTheme="majorBidi" w:hAnsiTheme="majorBidi" w:cstheme="majorBidi"/>
        </w:rPr>
      </w:pPr>
      <w:r w:rsidRPr="00D47CBD">
        <w:rPr>
          <w:rFonts w:asciiTheme="majorBidi" w:hAnsiTheme="majorBidi" w:cstheme="majorBidi"/>
        </w:rPr>
        <w:t xml:space="preserve">One of the physiological effects of watching TV in excessive amounts is eye-strain. It is true that there are specifications for watching TV; TV should be 5 m. away from the eye, the room should be adequately lit, TV should be placed at the same height with our eyes, etc. However, these do not prevent our eyes from getting tired if we keep watching TV for a long time. Another effect is obesity, which is widely observed in people who like watching TV and eating </w:t>
      </w:r>
      <w:proofErr w:type="gramStart"/>
      <w:r w:rsidRPr="00D47CBD">
        <w:rPr>
          <w:rFonts w:asciiTheme="majorBidi" w:hAnsiTheme="majorBidi" w:cstheme="majorBidi"/>
        </w:rPr>
        <w:t>snacks  everyday</w:t>
      </w:r>
      <w:proofErr w:type="gramEnd"/>
      <w:r w:rsidRPr="00D47CBD">
        <w:rPr>
          <w:rFonts w:asciiTheme="majorBidi" w:hAnsiTheme="majorBidi" w:cstheme="majorBidi"/>
        </w:rPr>
        <w:t xml:space="preserve"> (there is even a term “TV snacks” to refer to fast food that is suitable for eating in front of the TV). TV is such a powerful machine that people cannot get away from it – it is addictive. </w:t>
      </w:r>
    </w:p>
    <w:p w:rsidR="00D47CBD" w:rsidRPr="00D47CBD" w:rsidRDefault="00D47CBD" w:rsidP="00A85335">
      <w:pPr>
        <w:spacing w:line="276" w:lineRule="auto"/>
        <w:ind w:left="270" w:right="270" w:firstLine="450"/>
        <w:jc w:val="both"/>
        <w:rPr>
          <w:rFonts w:asciiTheme="majorBidi" w:hAnsiTheme="majorBidi" w:cstheme="majorBidi"/>
        </w:rPr>
      </w:pPr>
      <w:proofErr w:type="gramStart"/>
      <w:r w:rsidRPr="00D47CBD">
        <w:rPr>
          <w:rFonts w:asciiTheme="majorBidi" w:hAnsiTheme="majorBidi" w:cstheme="majorBidi"/>
        </w:rPr>
        <w:t>Apart  from</w:t>
      </w:r>
      <w:proofErr w:type="gramEnd"/>
      <w:r w:rsidRPr="00D47CBD">
        <w:rPr>
          <w:rFonts w:asciiTheme="majorBidi" w:hAnsiTheme="majorBidi" w:cstheme="majorBidi"/>
        </w:rPr>
        <w:t xml:space="preserve">  the  physiological  effects,  TV  also  causes  psychological effects. </w:t>
      </w:r>
      <w:proofErr w:type="gramStart"/>
      <w:r w:rsidRPr="00D47CBD">
        <w:rPr>
          <w:rFonts w:asciiTheme="majorBidi" w:hAnsiTheme="majorBidi" w:cstheme="majorBidi"/>
        </w:rPr>
        <w:t>One  is</w:t>
      </w:r>
      <w:proofErr w:type="gramEnd"/>
      <w:r w:rsidRPr="00D47CBD">
        <w:rPr>
          <w:rFonts w:asciiTheme="majorBidi" w:hAnsiTheme="majorBidi" w:cstheme="majorBidi"/>
        </w:rPr>
        <w:t xml:space="preserve"> a result of being exposed to violence. After seeing so many violent scenes on TV, people start considering violent actions normal and they lose their sensitivity to their environment. Partly </w:t>
      </w:r>
      <w:proofErr w:type="gramStart"/>
      <w:r w:rsidRPr="00D47CBD">
        <w:rPr>
          <w:rFonts w:asciiTheme="majorBidi" w:hAnsiTheme="majorBidi" w:cstheme="majorBidi"/>
        </w:rPr>
        <w:t>connected  to</w:t>
      </w:r>
      <w:proofErr w:type="gramEnd"/>
      <w:r w:rsidRPr="00D47CBD">
        <w:rPr>
          <w:rFonts w:asciiTheme="majorBidi" w:hAnsiTheme="majorBidi" w:cstheme="majorBidi"/>
        </w:rPr>
        <w:t xml:space="preserve">  this  effect,  the  interpersonal  communication  among people decreases. Being insensitive to the suffering of other people causes people to become alienated. Also, after coming home from work people seek to relax in front of the TV, and generally people </w:t>
      </w:r>
      <w:proofErr w:type="gramStart"/>
      <w:r w:rsidRPr="00D47CBD">
        <w:rPr>
          <w:rFonts w:asciiTheme="majorBidi" w:hAnsiTheme="majorBidi" w:cstheme="majorBidi"/>
        </w:rPr>
        <w:t>prefer  watching</w:t>
      </w:r>
      <w:proofErr w:type="gramEnd"/>
      <w:r w:rsidRPr="00D47CBD">
        <w:rPr>
          <w:rFonts w:asciiTheme="majorBidi" w:hAnsiTheme="majorBidi" w:cstheme="majorBidi"/>
        </w:rPr>
        <w:t xml:space="preserve">  TV  to  talking  to  each  other.  </w:t>
      </w:r>
      <w:proofErr w:type="gramStart"/>
      <w:r w:rsidRPr="00D47CBD">
        <w:rPr>
          <w:rFonts w:asciiTheme="majorBidi" w:hAnsiTheme="majorBidi" w:cstheme="majorBidi"/>
        </w:rPr>
        <w:t>This  issue</w:t>
      </w:r>
      <w:proofErr w:type="gramEnd"/>
      <w:r w:rsidRPr="00D47CBD">
        <w:rPr>
          <w:rFonts w:asciiTheme="majorBidi" w:hAnsiTheme="majorBidi" w:cstheme="majorBidi"/>
        </w:rPr>
        <w:t xml:space="preserve">  is  very important since lack of interpersonal relationships mostly end with divorces. </w:t>
      </w:r>
    </w:p>
    <w:p w:rsidR="00D47CBD" w:rsidRPr="00D47CBD" w:rsidRDefault="00D47CBD" w:rsidP="00A85335">
      <w:pPr>
        <w:spacing w:line="276" w:lineRule="auto"/>
        <w:ind w:left="270" w:right="270" w:firstLine="450"/>
        <w:jc w:val="both"/>
        <w:rPr>
          <w:rFonts w:asciiTheme="majorBidi" w:hAnsiTheme="majorBidi" w:cstheme="majorBidi"/>
        </w:rPr>
      </w:pPr>
      <w:r w:rsidRPr="00D47CBD">
        <w:rPr>
          <w:rFonts w:asciiTheme="majorBidi" w:hAnsiTheme="majorBidi" w:cstheme="majorBidi"/>
        </w:rPr>
        <w:t xml:space="preserve">Shortly, inventions are meant to be beneficial for human beings, if we know how to benefit from them. TV is one of such inventions that need to be used for the right purpose only – being educated and entertained for a reasonable (according to age) period of time. We may, then, be </w:t>
      </w:r>
      <w:proofErr w:type="gramStart"/>
      <w:r w:rsidRPr="00D47CBD">
        <w:rPr>
          <w:rFonts w:asciiTheme="majorBidi" w:hAnsiTheme="majorBidi" w:cstheme="majorBidi"/>
        </w:rPr>
        <w:t>safe  from</w:t>
      </w:r>
      <w:proofErr w:type="gramEnd"/>
      <w:r w:rsidRPr="00D47CBD">
        <w:rPr>
          <w:rFonts w:asciiTheme="majorBidi" w:hAnsiTheme="majorBidi" w:cstheme="majorBidi"/>
        </w:rPr>
        <w:t xml:space="preserve">  or  at  least  reduce  the  adverse  physiological  and psychological effects of watching too much TV.</w:t>
      </w:r>
    </w:p>
    <w:p w:rsidR="00D47CBD" w:rsidRPr="00D47CBD" w:rsidRDefault="00D47CBD" w:rsidP="00A85335">
      <w:pPr>
        <w:spacing w:line="276" w:lineRule="auto"/>
        <w:ind w:left="6030" w:right="270" w:firstLine="450"/>
        <w:jc w:val="both"/>
        <w:rPr>
          <w:rFonts w:asciiTheme="majorBidi" w:hAnsiTheme="majorBidi" w:cstheme="majorBidi"/>
        </w:rPr>
      </w:pPr>
      <w:r w:rsidRPr="00D47CBD">
        <w:rPr>
          <w:rFonts w:asciiTheme="majorBidi" w:hAnsiTheme="majorBidi" w:cstheme="majorBidi"/>
        </w:rPr>
        <w:t xml:space="preserve">Copyright @ 2006 </w:t>
      </w:r>
      <w:proofErr w:type="spellStart"/>
      <w:r w:rsidRPr="00D47CBD">
        <w:rPr>
          <w:rFonts w:asciiTheme="majorBidi" w:hAnsiTheme="majorBidi" w:cstheme="majorBidi"/>
        </w:rPr>
        <w:t>Bogazici</w:t>
      </w:r>
      <w:proofErr w:type="spellEnd"/>
      <w:r w:rsidRPr="00D47CBD">
        <w:rPr>
          <w:rFonts w:asciiTheme="majorBidi" w:hAnsiTheme="majorBidi" w:cstheme="majorBidi"/>
        </w:rPr>
        <w:t xml:space="preserve"> University SFL     </w:t>
      </w:r>
    </w:p>
    <w:p w:rsidR="00D47CBD" w:rsidRPr="00D47CBD" w:rsidRDefault="00D47CBD" w:rsidP="00A85335">
      <w:pPr>
        <w:ind w:left="270" w:right="270"/>
        <w:jc w:val="both"/>
        <w:rPr>
          <w:rFonts w:asciiTheme="majorBidi" w:hAnsiTheme="majorBidi" w:cstheme="majorBidi"/>
        </w:rPr>
      </w:pPr>
    </w:p>
    <w:p w:rsidR="005127FC" w:rsidRPr="00D47CBD" w:rsidRDefault="005127FC" w:rsidP="00A85335">
      <w:pPr>
        <w:pStyle w:val="BodyText"/>
        <w:spacing w:before="2"/>
        <w:ind w:left="270" w:right="270"/>
        <w:rPr>
          <w:rFonts w:asciiTheme="majorBidi" w:hAnsiTheme="majorBidi" w:cstheme="majorBidi"/>
          <w:sz w:val="22"/>
          <w:szCs w:val="22"/>
        </w:rPr>
      </w:pPr>
    </w:p>
    <w:p w:rsidR="005127FC" w:rsidRPr="00D47CBD" w:rsidRDefault="00DC25DC" w:rsidP="00A85335">
      <w:pPr>
        <w:pStyle w:val="Heading1"/>
        <w:ind w:left="270" w:right="270"/>
        <w:rPr>
          <w:rFonts w:asciiTheme="majorBidi" w:hAnsiTheme="majorBidi" w:cstheme="majorBidi"/>
          <w:sz w:val="22"/>
          <w:szCs w:val="22"/>
        </w:rPr>
      </w:pPr>
      <w:r w:rsidRPr="00D47CBD">
        <w:rPr>
          <w:rFonts w:asciiTheme="majorBidi" w:hAnsiTheme="majorBidi" w:cstheme="majorBidi"/>
          <w:sz w:val="22"/>
          <w:szCs w:val="22"/>
        </w:rPr>
        <w:t>Cause / Effect Essay Structure</w:t>
      </w:r>
    </w:p>
    <w:p w:rsidR="005127FC" w:rsidRPr="00D47CBD" w:rsidRDefault="00DC25DC" w:rsidP="00A85335">
      <w:pPr>
        <w:pStyle w:val="BodyText"/>
        <w:spacing w:before="285"/>
        <w:ind w:left="270" w:right="270"/>
        <w:rPr>
          <w:rFonts w:asciiTheme="majorBidi" w:hAnsiTheme="majorBidi" w:cstheme="majorBidi"/>
          <w:sz w:val="22"/>
          <w:szCs w:val="22"/>
        </w:rPr>
      </w:pPr>
      <w:r w:rsidRPr="00D47CBD">
        <w:rPr>
          <w:rFonts w:asciiTheme="majorBidi" w:hAnsiTheme="majorBidi" w:cstheme="majorBidi"/>
          <w:sz w:val="22"/>
          <w:szCs w:val="22"/>
        </w:rPr>
        <w:t>While writing a cause / effect essay, the order of the main points given in the thesis statement is followed in body paragraphs.</w:t>
      </w:r>
    </w:p>
    <w:p w:rsidR="005127FC" w:rsidRPr="00D47CBD" w:rsidRDefault="005127FC" w:rsidP="00A85335">
      <w:pPr>
        <w:pStyle w:val="BodyText"/>
        <w:spacing w:before="1"/>
        <w:ind w:left="270" w:right="270"/>
        <w:rPr>
          <w:rFonts w:asciiTheme="majorBidi" w:hAnsiTheme="majorBidi" w:cstheme="majorBidi"/>
          <w:sz w:val="22"/>
          <w:szCs w:val="22"/>
        </w:rPr>
      </w:pPr>
    </w:p>
    <w:p w:rsidR="005127FC" w:rsidRPr="00D47CBD" w:rsidRDefault="00DC25DC" w:rsidP="00A85335">
      <w:pPr>
        <w:pStyle w:val="BodyText"/>
        <w:numPr>
          <w:ilvl w:val="0"/>
          <w:numId w:val="6"/>
        </w:numPr>
        <w:ind w:left="270" w:right="270" w:firstLine="0"/>
        <w:rPr>
          <w:rFonts w:asciiTheme="majorBidi" w:hAnsiTheme="majorBidi" w:cstheme="majorBidi"/>
          <w:sz w:val="22"/>
          <w:szCs w:val="22"/>
        </w:rPr>
      </w:pPr>
      <w:r w:rsidRPr="00D47CBD">
        <w:rPr>
          <w:rFonts w:asciiTheme="majorBidi" w:hAnsiTheme="majorBidi" w:cstheme="majorBidi"/>
          <w:noProof/>
          <w:sz w:val="22"/>
          <w:szCs w:val="22"/>
        </w:rPr>
        <w:drawing>
          <wp:anchor distT="0" distB="0" distL="0" distR="0" simplePos="0" relativeHeight="251658752" behindDoc="1" locked="0" layoutInCell="1" allowOverlap="1">
            <wp:simplePos x="0" y="0"/>
            <wp:positionH relativeFrom="page">
              <wp:posOffset>1135532</wp:posOffset>
            </wp:positionH>
            <wp:positionV relativeFrom="paragraph">
              <wp:posOffset>313128</wp:posOffset>
            </wp:positionV>
            <wp:extent cx="5198084" cy="521741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5198084" cy="5217414"/>
                    </a:xfrm>
                    <a:prstGeom prst="rect">
                      <a:avLst/>
                    </a:prstGeom>
                  </pic:spPr>
                </pic:pic>
              </a:graphicData>
            </a:graphic>
          </wp:anchor>
        </w:drawing>
      </w:r>
      <w:r w:rsidRPr="00D47CBD">
        <w:rPr>
          <w:rFonts w:asciiTheme="majorBidi" w:hAnsiTheme="majorBidi" w:cstheme="majorBidi"/>
          <w:sz w:val="22"/>
          <w:szCs w:val="22"/>
        </w:rPr>
        <w:t xml:space="preserve">The following example is an outline for </w:t>
      </w:r>
      <w:r w:rsidRPr="009A172D">
        <w:rPr>
          <w:rFonts w:asciiTheme="majorBidi" w:hAnsiTheme="majorBidi" w:cstheme="majorBidi"/>
          <w:b/>
          <w:sz w:val="22"/>
          <w:szCs w:val="22"/>
          <w:u w:val="single"/>
        </w:rPr>
        <w:t>a cause essay</w:t>
      </w:r>
      <w:r w:rsidRPr="00D47CBD">
        <w:rPr>
          <w:rFonts w:asciiTheme="majorBidi" w:hAnsiTheme="majorBidi" w:cstheme="majorBidi"/>
          <w:b/>
          <w:sz w:val="22"/>
          <w:szCs w:val="22"/>
        </w:rPr>
        <w:t xml:space="preserve"> </w:t>
      </w:r>
      <w:r w:rsidRPr="00D47CBD">
        <w:rPr>
          <w:rFonts w:asciiTheme="majorBidi" w:hAnsiTheme="majorBidi" w:cstheme="majorBidi"/>
          <w:sz w:val="22"/>
          <w:szCs w:val="22"/>
        </w:rPr>
        <w:t>about the reasons for cities becoming overcrowded.</w:t>
      </w:r>
    </w:p>
    <w:p w:rsidR="005127FC" w:rsidRPr="00D47CBD" w:rsidRDefault="00DC25DC" w:rsidP="00A85335">
      <w:pPr>
        <w:pStyle w:val="BodyText"/>
        <w:ind w:left="270" w:right="270"/>
        <w:rPr>
          <w:rFonts w:asciiTheme="majorBidi" w:hAnsiTheme="majorBidi" w:cstheme="majorBidi"/>
          <w:sz w:val="22"/>
          <w:szCs w:val="22"/>
        </w:rPr>
      </w:pPr>
      <w:r w:rsidRPr="00D47CBD">
        <w:rPr>
          <w:rFonts w:asciiTheme="majorBidi" w:hAnsiTheme="majorBidi" w:cstheme="majorBidi"/>
          <w:b/>
          <w:sz w:val="22"/>
          <w:szCs w:val="22"/>
        </w:rPr>
        <w:t xml:space="preserve">Thesis statement: </w:t>
      </w:r>
      <w:r w:rsidRPr="00D47CBD">
        <w:rPr>
          <w:rFonts w:asciiTheme="majorBidi" w:hAnsiTheme="majorBidi" w:cstheme="majorBidi"/>
          <w:sz w:val="22"/>
          <w:szCs w:val="22"/>
        </w:rPr>
        <w:t>There are two main reasons why these and other cities are becoming so crowded; one economic, the other socio-cultural.</w:t>
      </w:r>
    </w:p>
    <w:p w:rsidR="005127FC" w:rsidRPr="00D47CBD" w:rsidRDefault="00DC25DC" w:rsidP="00A85335">
      <w:pPr>
        <w:spacing w:before="1"/>
        <w:ind w:left="270" w:right="270"/>
        <w:rPr>
          <w:rFonts w:asciiTheme="majorBidi" w:hAnsiTheme="majorBidi" w:cstheme="majorBidi"/>
        </w:rPr>
      </w:pPr>
      <w:r w:rsidRPr="00D47CBD">
        <w:rPr>
          <w:rFonts w:asciiTheme="majorBidi" w:hAnsiTheme="majorBidi" w:cstheme="majorBidi"/>
          <w:b/>
        </w:rPr>
        <w:t>1</w:t>
      </w:r>
      <w:r w:rsidRPr="00D47CBD">
        <w:rPr>
          <w:rFonts w:asciiTheme="majorBidi" w:hAnsiTheme="majorBidi" w:cstheme="majorBidi"/>
          <w:b/>
          <w:vertAlign w:val="superscript"/>
        </w:rPr>
        <w:t>st</w:t>
      </w:r>
      <w:r w:rsidRPr="00D47CBD">
        <w:rPr>
          <w:rFonts w:asciiTheme="majorBidi" w:hAnsiTheme="majorBidi" w:cstheme="majorBidi"/>
          <w:b/>
        </w:rPr>
        <w:t xml:space="preserve"> body: </w:t>
      </w:r>
      <w:r w:rsidRPr="00D47CBD">
        <w:rPr>
          <w:rFonts w:asciiTheme="majorBidi" w:hAnsiTheme="majorBidi" w:cstheme="majorBidi"/>
        </w:rPr>
        <w:t>economic reasons</w:t>
      </w:r>
    </w:p>
    <w:p w:rsidR="005127FC" w:rsidRPr="00D47CBD" w:rsidRDefault="00DC25DC" w:rsidP="00A85335">
      <w:pPr>
        <w:pStyle w:val="BodyText"/>
        <w:numPr>
          <w:ilvl w:val="0"/>
          <w:numId w:val="5"/>
        </w:numPr>
        <w:ind w:left="270" w:right="270" w:firstLine="0"/>
        <w:rPr>
          <w:rFonts w:asciiTheme="majorBidi" w:hAnsiTheme="majorBidi" w:cstheme="majorBidi"/>
          <w:sz w:val="22"/>
          <w:szCs w:val="22"/>
        </w:rPr>
      </w:pPr>
      <w:r w:rsidRPr="00D47CBD">
        <w:rPr>
          <w:rFonts w:asciiTheme="majorBidi" w:hAnsiTheme="majorBidi" w:cstheme="majorBidi"/>
          <w:b/>
          <w:sz w:val="22"/>
          <w:szCs w:val="22"/>
        </w:rPr>
        <w:t xml:space="preserve"> </w:t>
      </w:r>
      <w:r w:rsidRPr="00D47CBD">
        <w:rPr>
          <w:rFonts w:asciiTheme="majorBidi" w:hAnsiTheme="majorBidi" w:cstheme="majorBidi"/>
          <w:sz w:val="22"/>
          <w:szCs w:val="22"/>
        </w:rPr>
        <w:t>cities are engines of development.</w:t>
      </w:r>
    </w:p>
    <w:p w:rsidR="00D47CBD" w:rsidRDefault="00D47CBD" w:rsidP="00A85335">
      <w:pPr>
        <w:ind w:left="270" w:right="270"/>
        <w:rPr>
          <w:rFonts w:asciiTheme="majorBidi" w:hAnsiTheme="majorBidi" w:cstheme="majorBidi"/>
        </w:rPr>
      </w:pPr>
    </w:p>
    <w:p w:rsidR="005127FC" w:rsidRPr="00D47CBD" w:rsidRDefault="00DC25DC" w:rsidP="00A85335">
      <w:pPr>
        <w:ind w:left="270" w:right="270"/>
        <w:rPr>
          <w:rFonts w:asciiTheme="majorBidi" w:hAnsiTheme="majorBidi" w:cstheme="majorBidi"/>
        </w:rPr>
      </w:pPr>
      <w:r w:rsidRPr="00D47CBD">
        <w:rPr>
          <w:rFonts w:asciiTheme="majorBidi" w:hAnsiTheme="majorBidi" w:cstheme="majorBidi"/>
          <w:b/>
        </w:rPr>
        <w:t>2</w:t>
      </w:r>
      <w:r w:rsidRPr="00D47CBD">
        <w:rPr>
          <w:rFonts w:asciiTheme="majorBidi" w:hAnsiTheme="majorBidi" w:cstheme="majorBidi"/>
          <w:b/>
          <w:vertAlign w:val="superscript"/>
        </w:rPr>
        <w:t>nd</w:t>
      </w:r>
      <w:r w:rsidRPr="00D47CBD">
        <w:rPr>
          <w:rFonts w:asciiTheme="majorBidi" w:hAnsiTheme="majorBidi" w:cstheme="majorBidi"/>
          <w:b/>
        </w:rPr>
        <w:t xml:space="preserve"> body: </w:t>
      </w:r>
      <w:r w:rsidRPr="00D47CBD">
        <w:rPr>
          <w:rFonts w:asciiTheme="majorBidi" w:hAnsiTheme="majorBidi" w:cstheme="majorBidi"/>
        </w:rPr>
        <w:t>socio-cultural reasons</w:t>
      </w:r>
    </w:p>
    <w:p w:rsidR="009A172D" w:rsidRDefault="009A172D" w:rsidP="00A85335">
      <w:pPr>
        <w:pStyle w:val="ListParagraph"/>
        <w:numPr>
          <w:ilvl w:val="0"/>
          <w:numId w:val="4"/>
        </w:numPr>
        <w:tabs>
          <w:tab w:val="left" w:pos="2635"/>
        </w:tabs>
        <w:ind w:left="270" w:right="270" w:firstLine="0"/>
        <w:rPr>
          <w:rFonts w:asciiTheme="majorBidi" w:hAnsiTheme="majorBidi" w:cstheme="majorBidi"/>
        </w:rPr>
      </w:pPr>
      <w:r w:rsidRPr="009A172D">
        <w:rPr>
          <w:rFonts w:asciiTheme="majorBidi" w:hAnsiTheme="majorBidi" w:cstheme="majorBidi"/>
        </w:rPr>
        <w:t>E</w:t>
      </w:r>
      <w:r w:rsidR="00DC25DC" w:rsidRPr="009A172D">
        <w:rPr>
          <w:rFonts w:asciiTheme="majorBidi" w:hAnsiTheme="majorBidi" w:cstheme="majorBidi"/>
        </w:rPr>
        <w:t>ducation</w:t>
      </w:r>
    </w:p>
    <w:p w:rsidR="005127FC" w:rsidRPr="009A172D" w:rsidRDefault="00DC25DC" w:rsidP="00A85335">
      <w:pPr>
        <w:pStyle w:val="ListParagraph"/>
        <w:numPr>
          <w:ilvl w:val="0"/>
          <w:numId w:val="4"/>
        </w:numPr>
        <w:tabs>
          <w:tab w:val="left" w:pos="2635"/>
        </w:tabs>
        <w:ind w:left="270" w:right="270" w:firstLine="0"/>
        <w:rPr>
          <w:rFonts w:asciiTheme="majorBidi" w:hAnsiTheme="majorBidi" w:cstheme="majorBidi"/>
        </w:rPr>
      </w:pPr>
      <w:r w:rsidRPr="009A172D">
        <w:rPr>
          <w:rFonts w:asciiTheme="majorBidi" w:hAnsiTheme="majorBidi" w:cstheme="majorBidi"/>
        </w:rPr>
        <w:t>urbanization</w:t>
      </w:r>
    </w:p>
    <w:p w:rsidR="005127FC" w:rsidRPr="00D47CBD" w:rsidRDefault="005127FC" w:rsidP="00A85335">
      <w:pPr>
        <w:pStyle w:val="BodyText"/>
        <w:ind w:left="270" w:right="270"/>
        <w:rPr>
          <w:rFonts w:asciiTheme="majorBidi" w:hAnsiTheme="majorBidi" w:cstheme="majorBidi"/>
          <w:sz w:val="22"/>
          <w:szCs w:val="22"/>
        </w:rPr>
      </w:pPr>
    </w:p>
    <w:p w:rsidR="005127FC" w:rsidRPr="00D47CBD" w:rsidRDefault="00DC25DC" w:rsidP="00A85335">
      <w:pPr>
        <w:pStyle w:val="BodyText"/>
        <w:numPr>
          <w:ilvl w:val="0"/>
          <w:numId w:val="6"/>
        </w:numPr>
        <w:ind w:left="270" w:right="270" w:firstLine="0"/>
        <w:rPr>
          <w:rFonts w:asciiTheme="majorBidi" w:hAnsiTheme="majorBidi" w:cstheme="majorBidi"/>
          <w:sz w:val="22"/>
          <w:szCs w:val="22"/>
        </w:rPr>
      </w:pPr>
      <w:r w:rsidRPr="00D47CBD">
        <w:rPr>
          <w:rFonts w:asciiTheme="majorBidi" w:hAnsiTheme="majorBidi" w:cstheme="majorBidi"/>
          <w:sz w:val="22"/>
          <w:szCs w:val="22"/>
        </w:rPr>
        <w:t xml:space="preserve">The following example is an outline for </w:t>
      </w:r>
      <w:r w:rsidRPr="009A172D">
        <w:rPr>
          <w:rFonts w:asciiTheme="majorBidi" w:hAnsiTheme="majorBidi" w:cstheme="majorBidi"/>
          <w:b/>
          <w:sz w:val="22"/>
          <w:szCs w:val="22"/>
          <w:u w:val="single"/>
        </w:rPr>
        <w:t>an effect essay</w:t>
      </w:r>
      <w:r w:rsidRPr="00D47CBD">
        <w:rPr>
          <w:rFonts w:asciiTheme="majorBidi" w:hAnsiTheme="majorBidi" w:cstheme="majorBidi"/>
          <w:b/>
          <w:sz w:val="22"/>
          <w:szCs w:val="22"/>
        </w:rPr>
        <w:t xml:space="preserve"> </w:t>
      </w:r>
      <w:r w:rsidRPr="00D47CBD">
        <w:rPr>
          <w:rFonts w:asciiTheme="majorBidi" w:hAnsiTheme="majorBidi" w:cstheme="majorBidi"/>
          <w:sz w:val="22"/>
          <w:szCs w:val="22"/>
        </w:rPr>
        <w:t>about the effects of the computer on life.</w:t>
      </w:r>
    </w:p>
    <w:p w:rsidR="005127FC" w:rsidRPr="00D47CBD" w:rsidRDefault="00DC25DC" w:rsidP="00A85335">
      <w:pPr>
        <w:pStyle w:val="BodyText"/>
        <w:ind w:left="270" w:right="270"/>
        <w:rPr>
          <w:rFonts w:asciiTheme="majorBidi" w:hAnsiTheme="majorBidi" w:cstheme="majorBidi"/>
          <w:sz w:val="22"/>
          <w:szCs w:val="22"/>
        </w:rPr>
      </w:pPr>
      <w:r w:rsidRPr="00D47CBD">
        <w:rPr>
          <w:rFonts w:asciiTheme="majorBidi" w:hAnsiTheme="majorBidi" w:cstheme="majorBidi"/>
          <w:b/>
          <w:sz w:val="22"/>
          <w:szCs w:val="22"/>
        </w:rPr>
        <w:t xml:space="preserve">Thesis statement: </w:t>
      </w:r>
      <w:r w:rsidRPr="00D47CBD">
        <w:rPr>
          <w:rFonts w:asciiTheme="majorBidi" w:hAnsiTheme="majorBidi" w:cstheme="majorBidi"/>
          <w:sz w:val="22"/>
          <w:szCs w:val="22"/>
        </w:rPr>
        <w:t>The two main areas in which computers have brought about a profound change in our lives are in the economic field and in the field of communications.</w:t>
      </w:r>
    </w:p>
    <w:p w:rsidR="005127FC" w:rsidRPr="00D47CBD" w:rsidRDefault="00DC25DC" w:rsidP="00A85335">
      <w:pPr>
        <w:ind w:left="270" w:right="270"/>
        <w:rPr>
          <w:rFonts w:asciiTheme="majorBidi" w:hAnsiTheme="majorBidi" w:cstheme="majorBidi"/>
        </w:rPr>
      </w:pPr>
      <w:r w:rsidRPr="00D47CBD">
        <w:rPr>
          <w:rFonts w:asciiTheme="majorBidi" w:hAnsiTheme="majorBidi" w:cstheme="majorBidi"/>
          <w:b/>
        </w:rPr>
        <w:t>1</w:t>
      </w:r>
      <w:r w:rsidRPr="00D47CBD">
        <w:rPr>
          <w:rFonts w:asciiTheme="majorBidi" w:hAnsiTheme="majorBidi" w:cstheme="majorBidi"/>
          <w:b/>
          <w:vertAlign w:val="superscript"/>
        </w:rPr>
        <w:t>st</w:t>
      </w:r>
      <w:r w:rsidRPr="00D47CBD">
        <w:rPr>
          <w:rFonts w:asciiTheme="majorBidi" w:hAnsiTheme="majorBidi" w:cstheme="majorBidi"/>
          <w:b/>
        </w:rPr>
        <w:t xml:space="preserve"> body: </w:t>
      </w:r>
      <w:r w:rsidRPr="00D47CBD">
        <w:rPr>
          <w:rFonts w:asciiTheme="majorBidi" w:hAnsiTheme="majorBidi" w:cstheme="majorBidi"/>
        </w:rPr>
        <w:t>economic effects</w:t>
      </w:r>
    </w:p>
    <w:p w:rsidR="009A172D" w:rsidRDefault="00DC25DC" w:rsidP="00A85335">
      <w:pPr>
        <w:pStyle w:val="ListParagraph"/>
        <w:numPr>
          <w:ilvl w:val="0"/>
          <w:numId w:val="4"/>
        </w:numPr>
        <w:tabs>
          <w:tab w:val="left" w:pos="2635"/>
        </w:tabs>
        <w:ind w:left="270" w:right="270" w:firstLine="0"/>
        <w:rPr>
          <w:rFonts w:asciiTheme="majorBidi" w:hAnsiTheme="majorBidi" w:cstheme="majorBidi"/>
        </w:rPr>
      </w:pPr>
      <w:r w:rsidRPr="009A172D">
        <w:rPr>
          <w:rFonts w:asciiTheme="majorBidi" w:hAnsiTheme="majorBidi" w:cstheme="majorBidi"/>
        </w:rPr>
        <w:t>computers in</w:t>
      </w:r>
      <w:r w:rsidRPr="009A172D">
        <w:rPr>
          <w:rFonts w:asciiTheme="majorBidi" w:hAnsiTheme="majorBidi" w:cstheme="majorBidi"/>
          <w:spacing w:val="1"/>
        </w:rPr>
        <w:t xml:space="preserve"> </w:t>
      </w:r>
      <w:r w:rsidRPr="009A172D">
        <w:rPr>
          <w:rFonts w:asciiTheme="majorBidi" w:hAnsiTheme="majorBidi" w:cstheme="majorBidi"/>
        </w:rPr>
        <w:t>business</w:t>
      </w:r>
    </w:p>
    <w:p w:rsidR="005127FC" w:rsidRPr="009A172D" w:rsidRDefault="00DC25DC" w:rsidP="00A85335">
      <w:pPr>
        <w:pStyle w:val="ListParagraph"/>
        <w:numPr>
          <w:ilvl w:val="0"/>
          <w:numId w:val="4"/>
        </w:numPr>
        <w:tabs>
          <w:tab w:val="left" w:pos="2635"/>
        </w:tabs>
        <w:ind w:left="270" w:right="270" w:firstLine="0"/>
        <w:rPr>
          <w:rFonts w:asciiTheme="majorBidi" w:hAnsiTheme="majorBidi" w:cstheme="majorBidi"/>
        </w:rPr>
      </w:pPr>
      <w:r w:rsidRPr="009A172D">
        <w:rPr>
          <w:rFonts w:asciiTheme="majorBidi" w:hAnsiTheme="majorBidi" w:cstheme="majorBidi"/>
        </w:rPr>
        <w:t>computers and national</w:t>
      </w:r>
      <w:r w:rsidRPr="009A172D">
        <w:rPr>
          <w:rFonts w:asciiTheme="majorBidi" w:hAnsiTheme="majorBidi" w:cstheme="majorBidi"/>
          <w:spacing w:val="-1"/>
        </w:rPr>
        <w:t xml:space="preserve"> </w:t>
      </w:r>
      <w:r w:rsidRPr="009A172D">
        <w:rPr>
          <w:rFonts w:asciiTheme="majorBidi" w:hAnsiTheme="majorBidi" w:cstheme="majorBidi"/>
        </w:rPr>
        <w:t>economies</w:t>
      </w:r>
    </w:p>
    <w:p w:rsidR="009A172D" w:rsidRDefault="00DC25DC" w:rsidP="00A85335">
      <w:pPr>
        <w:ind w:left="270" w:right="270"/>
        <w:rPr>
          <w:rFonts w:asciiTheme="majorBidi" w:hAnsiTheme="majorBidi" w:cstheme="majorBidi"/>
        </w:rPr>
      </w:pPr>
      <w:r w:rsidRPr="00D47CBD">
        <w:rPr>
          <w:rFonts w:asciiTheme="majorBidi" w:hAnsiTheme="majorBidi" w:cstheme="majorBidi"/>
          <w:b/>
        </w:rPr>
        <w:t>2</w:t>
      </w:r>
      <w:r w:rsidRPr="00D47CBD">
        <w:rPr>
          <w:rFonts w:asciiTheme="majorBidi" w:hAnsiTheme="majorBidi" w:cstheme="majorBidi"/>
          <w:b/>
          <w:vertAlign w:val="superscript"/>
        </w:rPr>
        <w:t>nd</w:t>
      </w:r>
      <w:r w:rsidRPr="00D47CBD">
        <w:rPr>
          <w:rFonts w:asciiTheme="majorBidi" w:hAnsiTheme="majorBidi" w:cstheme="majorBidi"/>
          <w:b/>
        </w:rPr>
        <w:t xml:space="preserve"> body: </w:t>
      </w:r>
      <w:r w:rsidRPr="00D47CBD">
        <w:rPr>
          <w:rFonts w:asciiTheme="majorBidi" w:hAnsiTheme="majorBidi" w:cstheme="majorBidi"/>
        </w:rPr>
        <w:t>effects on communication</w:t>
      </w:r>
    </w:p>
    <w:p w:rsidR="009A172D" w:rsidRDefault="00DC25DC" w:rsidP="00A85335">
      <w:pPr>
        <w:pStyle w:val="ListParagraph"/>
        <w:numPr>
          <w:ilvl w:val="0"/>
          <w:numId w:val="4"/>
        </w:numPr>
        <w:ind w:left="270" w:right="270" w:firstLine="0"/>
        <w:rPr>
          <w:rFonts w:asciiTheme="majorBidi" w:hAnsiTheme="majorBidi" w:cstheme="majorBidi"/>
        </w:rPr>
      </w:pPr>
      <w:r w:rsidRPr="009A172D">
        <w:rPr>
          <w:rFonts w:asciiTheme="majorBidi" w:hAnsiTheme="majorBidi" w:cstheme="majorBidi"/>
        </w:rPr>
        <w:t>e-mail</w:t>
      </w:r>
    </w:p>
    <w:p w:rsidR="005127FC" w:rsidRPr="009A172D" w:rsidRDefault="00DC25DC" w:rsidP="00A85335">
      <w:pPr>
        <w:pStyle w:val="ListParagraph"/>
        <w:numPr>
          <w:ilvl w:val="0"/>
          <w:numId w:val="4"/>
        </w:numPr>
        <w:ind w:left="270" w:right="270" w:firstLine="0"/>
        <w:rPr>
          <w:rFonts w:asciiTheme="majorBidi" w:hAnsiTheme="majorBidi" w:cstheme="majorBidi"/>
        </w:rPr>
      </w:pPr>
      <w:r w:rsidRPr="009A172D">
        <w:rPr>
          <w:rFonts w:asciiTheme="majorBidi" w:hAnsiTheme="majorBidi" w:cstheme="majorBidi"/>
        </w:rPr>
        <w:t>globalization</w:t>
      </w:r>
    </w:p>
    <w:p w:rsidR="005127FC" w:rsidRPr="00D47CBD" w:rsidRDefault="005127FC" w:rsidP="00D47CBD">
      <w:pPr>
        <w:rPr>
          <w:rFonts w:asciiTheme="majorBidi" w:hAnsiTheme="majorBidi" w:cstheme="majorBidi"/>
        </w:rPr>
        <w:sectPr w:rsidR="005127FC" w:rsidRPr="00D47CBD">
          <w:headerReference w:type="default" r:id="rId8"/>
          <w:pgSz w:w="11910" w:h="16840"/>
          <w:pgMar w:top="1360" w:right="760" w:bottom="280" w:left="440" w:header="0" w:footer="0" w:gutter="0"/>
          <w:cols w:space="720"/>
        </w:sectPr>
      </w:pPr>
    </w:p>
    <w:p w:rsidR="005127FC" w:rsidRPr="009A172D" w:rsidRDefault="002D21EA" w:rsidP="009A172D">
      <w:pPr>
        <w:pStyle w:val="BodyText"/>
        <w:spacing w:line="276" w:lineRule="auto"/>
        <w:ind w:left="1884"/>
        <w:rPr>
          <w:rFonts w:asciiTheme="majorBidi" w:hAnsiTheme="majorBidi" w:cstheme="majorBidi"/>
          <w:sz w:val="22"/>
          <w:szCs w:val="22"/>
        </w:rPr>
      </w:pPr>
      <w:r>
        <w:rPr>
          <w:rFonts w:asciiTheme="majorBidi" w:hAnsiTheme="majorBidi" w:cstheme="majorBidi"/>
          <w:noProof/>
          <w:sz w:val="22"/>
          <w:szCs w:val="22"/>
        </w:rPr>
        <w:lastRenderedPageBreak/>
        <w:pict>
          <v:shape id="_x0000_s1027" style="position:absolute;left:0;text-align:left;margin-left:98.35pt;margin-top:.4pt;width:171pt;height:1in;z-index:-15828480" coordorigin="2317,1333" coordsize="3420,1440" path="m2317,2678r75,12l2466,2701r74,10l2614,2720r73,9l2760,2739r74,8l2907,2753r72,6l3049,2765r69,8l3261,2772r109,-3l3453,2765r63,-5l3565,2757r43,-3l3676,2747r69,-9l3813,2729r64,-9l3992,2698r118,-28l4170,2661r61,-11l4293,2638r63,-13l4422,2613r66,-13l4555,2587r70,-12l4697,2565r74,-13l4850,2540r85,-10l5020,2522r85,-9l5194,2503r94,-8l5358,2495r72,-2l5503,2492r76,-2l5657,2488r80,l5737,1333r-3420,l2317,2678xe" filled="f">
            <v:path arrowok="t"/>
          </v:shape>
        </w:pict>
      </w:r>
      <w:r>
        <w:rPr>
          <w:rFonts w:asciiTheme="majorBidi" w:hAnsiTheme="majorBidi" w:cstheme="majorBidi"/>
          <w:noProof/>
          <w:sz w:val="22"/>
          <w:szCs w:val="22"/>
        </w:rPr>
        <w:pict>
          <v:shape id="_x0000_s1028" style="position:absolute;left:0;text-align:left;margin-left:98.35pt;margin-top:.4pt;width:171pt;height:1in;z-index:-15829504" coordorigin="2317,1333" coordsize="3420,1440" path="m5737,1333r-3420,l2317,2678r75,12l2466,2701r74,10l2760,2739r74,8l2907,2753r72,6l3049,2765r69,8l3261,2772r109,-3l3453,2765r63,-5l3565,2757r43,-3l3676,2747r69,-9l3877,2720r115,-22l4110,2670r60,-9l4231,2650r62,-12l4356,2625r66,-12l4555,2587r70,-12l4697,2565r74,-13l4850,2540r85,-10l5020,2522r174,-19l5288,2495r70,l5579,2490r78,-2l5737,2488r,-1155xe" fillcolor="yellow" stroked="f">
            <v:path arrowok="t"/>
          </v:shape>
        </w:pict>
      </w:r>
      <w:r>
        <w:rPr>
          <w:rFonts w:asciiTheme="majorBidi" w:hAnsiTheme="majorBidi" w:cstheme="majorBid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52.6pt;margin-top:18pt;width:451.1pt;height:702.75pt;z-index:-15842816">
            <v:imagedata r:id="rId9" o:title=""/>
          </v:shape>
        </w:pict>
      </w:r>
      <w:r w:rsidR="00547A5E" w:rsidRPr="009A172D">
        <w:rPr>
          <w:rFonts w:asciiTheme="majorBidi" w:hAnsiTheme="majorBidi" w:cstheme="majorBidi"/>
          <w:sz w:val="22"/>
          <w:szCs w:val="22"/>
        </w:rPr>
      </w:r>
      <w:r w:rsidR="00547A5E" w:rsidRPr="009A172D">
        <w:rPr>
          <w:rFonts w:asciiTheme="majorBidi" w:hAnsiTheme="majorBidi" w:cstheme="majorBidi"/>
          <w:sz w:val="22"/>
          <w:szCs w:val="22"/>
        </w:rPr>
        <w:pict>
          <v:shapetype id="_x0000_t202" coordsize="21600,21600" o:spt="202" path="m,l,21600r21600,l21600,xe">
            <v:stroke joinstyle="miter"/>
            <v:path gradientshapeok="t" o:connecttype="rect"/>
          </v:shapetype>
          <v:shape id="_x0000_s1042" type="#_x0000_t202" style="width:170.25pt;height:56.95pt;mso-left-percent:-10001;mso-top-percent:-10001;mso-position-horizontal:absolute;mso-position-horizontal-relative:char;mso-position-vertical:absolute;mso-position-vertical-relative:line;mso-left-percent:-10001;mso-top-percent:-10001" filled="f" stroked="f">
            <v:textbox style="mso-next-textbox:#_x0000_s1042" inset="0,0,0,0">
              <w:txbxContent>
                <w:p w:rsidR="005127FC" w:rsidRDefault="005127FC">
                  <w:pPr>
                    <w:pStyle w:val="BodyText"/>
                    <w:spacing w:before="11"/>
                    <w:rPr>
                      <w:sz w:val="27"/>
                    </w:rPr>
                  </w:pPr>
                </w:p>
                <w:p w:rsidR="005127FC" w:rsidRDefault="00DC25DC">
                  <w:pPr>
                    <w:pStyle w:val="BodyText"/>
                    <w:spacing w:before="1" w:line="247" w:lineRule="auto"/>
                    <w:ind w:left="145" w:right="887"/>
                    <w:rPr>
                      <w:rFonts w:ascii="Times New Roman"/>
                    </w:rPr>
                  </w:pPr>
                  <w:r>
                    <w:rPr>
                      <w:rFonts w:ascii="Times New Roman"/>
                    </w:rPr>
                    <w:t>The sample shows essay organization</w:t>
                  </w:r>
                </w:p>
              </w:txbxContent>
            </v:textbox>
            <w10:wrap type="none"/>
            <w10:anchorlock/>
          </v:shape>
        </w:pict>
      </w: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DC25DC" w:rsidP="009A172D">
      <w:pPr>
        <w:pStyle w:val="Heading2"/>
        <w:spacing w:before="209" w:line="276" w:lineRule="auto"/>
        <w:rPr>
          <w:rFonts w:asciiTheme="majorBidi" w:hAnsiTheme="majorBidi" w:cstheme="majorBidi"/>
          <w:sz w:val="22"/>
          <w:szCs w:val="22"/>
        </w:rPr>
      </w:pPr>
      <w:r w:rsidRPr="009A172D">
        <w:rPr>
          <w:rFonts w:asciiTheme="majorBidi" w:hAnsiTheme="majorBidi" w:cstheme="majorBidi"/>
          <w:sz w:val="22"/>
          <w:szCs w:val="22"/>
        </w:rPr>
        <w:t>Why are Cities Becoming Overcrowded?</w:t>
      </w:r>
    </w:p>
    <w:p w:rsidR="005127FC" w:rsidRPr="009A172D" w:rsidRDefault="002D21EA" w:rsidP="009A172D">
      <w:pPr>
        <w:pStyle w:val="BodyText"/>
        <w:spacing w:before="10" w:line="276" w:lineRule="auto"/>
        <w:rPr>
          <w:rFonts w:asciiTheme="majorBidi" w:hAnsiTheme="majorBidi" w:cstheme="majorBidi"/>
          <w:sz w:val="22"/>
          <w:szCs w:val="22"/>
        </w:rPr>
      </w:pPr>
      <w:r>
        <w:rPr>
          <w:rFonts w:asciiTheme="majorBidi" w:hAnsiTheme="majorBidi" w:cstheme="majorBidi"/>
          <w:noProof/>
          <w:sz w:val="22"/>
          <w:szCs w:val="22"/>
        </w:rPr>
        <w:pict>
          <v:shape id="_x0000_s1039" style="position:absolute;margin-left:.5pt;margin-top:10pt;width:66pt;height:54.75pt;z-index:-15840768" coordorigin="360,4367" coordsize="1320,1095" path="m543,4367r-72,14l413,4420r-39,58l360,4549r,731l374,5351r39,58l471,5448r72,14l1498,5462r71,-14l1627,5409r39,-58l1680,5280r,-731l1666,4478r-39,-58l1569,4381r-71,-14l543,4367xe" filled="f">
            <v:path arrowok="t"/>
          </v:shape>
        </w:pict>
      </w:r>
      <w:r>
        <w:rPr>
          <w:rFonts w:asciiTheme="majorBidi" w:hAnsiTheme="majorBidi" w:cstheme="majorBidi"/>
          <w:noProof/>
          <w:sz w:val="22"/>
          <w:szCs w:val="22"/>
        </w:rPr>
        <w:pict>
          <v:shape id="_x0000_s1040" style="position:absolute;margin-left:.5pt;margin-top:10pt;width:66pt;height:54.75pt;z-index:-15841792" coordorigin="360,4367" coordsize="1320,1095" path="m1498,4367r-955,l471,4381r-58,39l374,4478r-14,71l360,5280r14,71l413,5409r58,39l543,5462r955,l1569,5448r58,-39l1666,5351r14,-71l1680,4549r-14,-71l1627,4420r-58,-39l1498,4367xe" stroked="f">
            <v:path arrowok="t"/>
          </v:shape>
        </w:pict>
      </w:r>
    </w:p>
    <w:p w:rsidR="005127FC" w:rsidRPr="009A172D" w:rsidRDefault="005127FC" w:rsidP="009A172D">
      <w:pPr>
        <w:spacing w:line="276" w:lineRule="auto"/>
        <w:rPr>
          <w:rFonts w:asciiTheme="majorBidi" w:hAnsiTheme="majorBidi" w:cstheme="majorBidi"/>
        </w:rPr>
        <w:sectPr w:rsidR="005127FC" w:rsidRPr="009A172D">
          <w:pgSz w:w="11910" w:h="16840"/>
          <w:pgMar w:top="1300" w:right="760" w:bottom="280" w:left="440" w:header="0" w:footer="0" w:gutter="0"/>
          <w:cols w:space="720"/>
        </w:sectPr>
      </w:pPr>
    </w:p>
    <w:p w:rsidR="005127FC" w:rsidRPr="009A172D" w:rsidRDefault="005127FC" w:rsidP="009A172D">
      <w:pPr>
        <w:pStyle w:val="BodyText"/>
        <w:spacing w:before="1" w:line="276" w:lineRule="auto"/>
        <w:rPr>
          <w:rFonts w:asciiTheme="majorBidi" w:hAnsiTheme="majorBidi" w:cstheme="majorBidi"/>
          <w:sz w:val="22"/>
          <w:szCs w:val="22"/>
        </w:rPr>
      </w:pPr>
    </w:p>
    <w:p w:rsidR="005127FC" w:rsidRPr="009A172D" w:rsidRDefault="007024E9" w:rsidP="009A172D">
      <w:pPr>
        <w:spacing w:before="1" w:line="276" w:lineRule="auto"/>
        <w:ind w:left="116"/>
        <w:rPr>
          <w:rFonts w:asciiTheme="majorBidi" w:hAnsiTheme="majorBidi" w:cstheme="majorBidi"/>
        </w:rPr>
      </w:pPr>
      <w:r>
        <w:rPr>
          <w:rFonts w:asciiTheme="majorBidi" w:hAnsiTheme="majorBidi" w:cstheme="majorBidi"/>
        </w:rPr>
        <w:t>…………………..</w:t>
      </w:r>
    </w:p>
    <w:p w:rsidR="005127FC" w:rsidRPr="009A172D" w:rsidRDefault="00DC25DC" w:rsidP="002D21EA">
      <w:pPr>
        <w:pStyle w:val="BodyText"/>
        <w:spacing w:before="52" w:line="276" w:lineRule="auto"/>
        <w:ind w:left="116" w:right="38" w:firstLine="719"/>
        <w:jc w:val="both"/>
        <w:rPr>
          <w:rFonts w:asciiTheme="majorBidi" w:hAnsiTheme="majorBidi" w:cstheme="majorBidi"/>
          <w:sz w:val="22"/>
          <w:szCs w:val="22"/>
        </w:rPr>
      </w:pPr>
      <w:r w:rsidRPr="009A172D">
        <w:rPr>
          <w:rFonts w:asciiTheme="majorBidi" w:hAnsiTheme="majorBidi" w:cstheme="majorBidi"/>
          <w:sz w:val="22"/>
          <w:szCs w:val="22"/>
        </w:rPr>
        <w:br w:type="column"/>
      </w:r>
      <w:r w:rsidRPr="009A172D">
        <w:rPr>
          <w:rFonts w:asciiTheme="majorBidi" w:hAnsiTheme="majorBidi" w:cstheme="majorBidi"/>
          <w:sz w:val="22"/>
          <w:szCs w:val="22"/>
        </w:rPr>
        <w:lastRenderedPageBreak/>
        <w:t xml:space="preserve">The fact that the world’s cities are getting more and more crowded is well-known. Cities such as Tokyo, Sao Paolo, Bombay and Shanghai are now considered ‘mega-cities’, because of their enormous size and huge populations. </w:t>
      </w:r>
      <w:r w:rsidR="002D21EA">
        <w:rPr>
          <w:rFonts w:asciiTheme="majorBidi" w:hAnsiTheme="majorBidi" w:cstheme="majorBidi"/>
          <w:sz w:val="22"/>
          <w:szCs w:val="22"/>
          <w:u w:val="single"/>
        </w:rPr>
        <w:t>………………………………………………………………………………………………………………………………………………………</w:t>
      </w:r>
    </w:p>
    <w:p w:rsidR="005127FC" w:rsidRPr="009A172D" w:rsidRDefault="00DC25DC" w:rsidP="009A172D">
      <w:pPr>
        <w:pStyle w:val="BodyText"/>
        <w:spacing w:line="276" w:lineRule="auto"/>
        <w:rPr>
          <w:rFonts w:asciiTheme="majorBidi" w:hAnsiTheme="majorBidi" w:cstheme="majorBidi"/>
          <w:sz w:val="22"/>
          <w:szCs w:val="22"/>
        </w:rPr>
      </w:pPr>
      <w:r w:rsidRPr="009A172D">
        <w:rPr>
          <w:rFonts w:asciiTheme="majorBidi" w:hAnsiTheme="majorBidi" w:cstheme="majorBidi"/>
          <w:sz w:val="22"/>
          <w:szCs w:val="22"/>
        </w:rPr>
        <w:br w:type="column"/>
      </w:r>
    </w:p>
    <w:p w:rsidR="005127FC" w:rsidRPr="009A172D" w:rsidRDefault="005127FC" w:rsidP="009A172D">
      <w:pPr>
        <w:pStyle w:val="BodyText"/>
        <w:spacing w:line="276" w:lineRule="auto"/>
        <w:rPr>
          <w:rFonts w:asciiTheme="majorBidi" w:hAnsiTheme="majorBidi" w:cstheme="majorBidi"/>
          <w:sz w:val="22"/>
          <w:szCs w:val="22"/>
        </w:rPr>
      </w:pPr>
    </w:p>
    <w:p w:rsidR="005127FC" w:rsidRDefault="002D21EA" w:rsidP="009A172D">
      <w:pPr>
        <w:spacing w:before="143" w:line="276" w:lineRule="auto"/>
        <w:rPr>
          <w:rFonts w:asciiTheme="majorBidi" w:hAnsiTheme="majorBidi" w:cstheme="majorBidi"/>
        </w:rPr>
      </w:pPr>
      <w:r>
        <w:rPr>
          <w:rFonts w:asciiTheme="majorBidi" w:hAnsiTheme="majorBidi" w:cstheme="majorBidi"/>
          <w:noProof/>
        </w:rPr>
        <w:pict>
          <v:shape id="_x0000_s1033" style="position:absolute;margin-left:1.3pt;margin-top:8.5pt;width:66pt;height:36pt;z-index:-15834624" coordorigin="10057,5219" coordsize="1320,720" path="m10177,5219r-47,9l10092,5254r-26,38l10057,5339r,480l10066,5866r26,38l10130,5930r47,9l11257,5939r47,-9l11342,5904r26,-38l11377,5819r,-480l11368,5292r-26,-38l11304,5228r-47,-9l10177,5219xe" filled="f">
            <v:path arrowok="t"/>
          </v:shape>
        </w:pict>
      </w:r>
      <w:r>
        <w:rPr>
          <w:rFonts w:asciiTheme="majorBidi" w:hAnsiTheme="majorBidi" w:cstheme="majorBidi"/>
          <w:noProof/>
        </w:rPr>
        <w:pict>
          <v:shape id="_x0000_s1034" style="position:absolute;margin-left:1.3pt;margin-top:8.5pt;width:66pt;height:36pt;z-index:-15835648" coordorigin="10057,5219" coordsize="1320,720" path="m11257,5219r-1080,l10130,5228r-38,26l10066,5292r-9,47l10057,5819r9,47l10092,5904r38,26l10177,5939r1080,l11304,5930r38,-26l11368,5866r9,-47l11377,5339r-9,-47l11342,5254r-38,-26l11257,5219xe" stroked="f">
            <v:path arrowok="t"/>
          </v:shape>
        </w:pict>
      </w:r>
    </w:p>
    <w:p w:rsidR="007024E9" w:rsidRPr="009A172D" w:rsidRDefault="007024E9" w:rsidP="009A172D">
      <w:pPr>
        <w:spacing w:before="143" w:line="276" w:lineRule="auto"/>
        <w:rPr>
          <w:rFonts w:asciiTheme="majorBidi" w:hAnsiTheme="majorBidi" w:cstheme="majorBidi"/>
        </w:rPr>
      </w:pPr>
      <w:r>
        <w:rPr>
          <w:rFonts w:asciiTheme="majorBidi" w:hAnsiTheme="majorBidi" w:cstheme="majorBidi"/>
        </w:rPr>
        <w:t>…………</w:t>
      </w:r>
    </w:p>
    <w:p w:rsidR="005127FC" w:rsidRPr="009A172D" w:rsidRDefault="005127FC" w:rsidP="009A172D">
      <w:pPr>
        <w:spacing w:line="276" w:lineRule="auto"/>
        <w:rPr>
          <w:rFonts w:asciiTheme="majorBidi" w:hAnsiTheme="majorBidi" w:cstheme="majorBidi"/>
        </w:rPr>
        <w:sectPr w:rsidR="005127FC" w:rsidRPr="009A172D">
          <w:type w:val="continuous"/>
          <w:pgSz w:w="11910" w:h="16840"/>
          <w:pgMar w:top="1380" w:right="760" w:bottom="280" w:left="440" w:header="720" w:footer="720" w:gutter="0"/>
          <w:cols w:num="3" w:space="720" w:equalWidth="0">
            <w:col w:w="1033" w:space="398"/>
            <w:col w:w="8017" w:space="233"/>
            <w:col w:w="1029"/>
          </w:cols>
        </w:sectPr>
      </w:pPr>
    </w:p>
    <w:p w:rsidR="005127FC" w:rsidRPr="009A172D" w:rsidRDefault="002D21EA" w:rsidP="009A172D">
      <w:pPr>
        <w:tabs>
          <w:tab w:val="left" w:pos="2340"/>
        </w:tabs>
        <w:spacing w:line="276" w:lineRule="auto"/>
        <w:rPr>
          <w:rFonts w:asciiTheme="majorBidi" w:hAnsiTheme="majorBidi" w:cstheme="majorBidi"/>
        </w:rPr>
        <w:sectPr w:rsidR="005127FC" w:rsidRPr="009A172D">
          <w:type w:val="continuous"/>
          <w:pgSz w:w="11910" w:h="16840"/>
          <w:pgMar w:top="1380" w:right="760" w:bottom="280" w:left="440" w:header="720" w:footer="720" w:gutter="0"/>
          <w:cols w:space="720"/>
        </w:sectPr>
      </w:pPr>
      <w:r>
        <w:rPr>
          <w:rFonts w:asciiTheme="majorBidi" w:hAnsiTheme="majorBidi" w:cstheme="majorBidi"/>
          <w:noProof/>
        </w:rPr>
        <w:lastRenderedPageBreak/>
        <w:pict>
          <v:shape id="_x0000_s1037" style="position:absolute;margin-left:.5pt;margin-top:7.95pt;width:66pt;height:36pt;z-index:-15838720" coordorigin="360,6133" coordsize="1320,720" path="m480,6133r-47,9l395,6168r-26,38l360,6253r,480l369,6780r26,38l433,6844r47,9l1560,6853r47,-9l1645,6818r26,-38l1680,6733r,-480l1671,6206r-26,-38l1607,6142r-47,-9l480,6133xe" filled="f">
            <v:path arrowok="t"/>
          </v:shape>
        </w:pict>
      </w:r>
      <w:r>
        <w:rPr>
          <w:rFonts w:asciiTheme="majorBidi" w:hAnsiTheme="majorBidi" w:cstheme="majorBidi"/>
          <w:noProof/>
        </w:rPr>
        <w:pict>
          <v:shape id="_x0000_s1038" style="position:absolute;margin-left:.5pt;margin-top:7.95pt;width:66pt;height:36pt;z-index:-15839744" coordorigin="360,6133" coordsize="1320,720" path="m1560,6133r-1080,l433,6142r-38,26l369,6206r-9,47l360,6733r9,47l395,6818r38,26l480,6853r1080,l1607,6844r38,-26l1671,6780r9,-47l1680,6253r-9,-47l1645,6168r-38,-26l1560,6133xe" stroked="f">
            <v:path arrowok="t"/>
          </v:shape>
        </w:pict>
      </w:r>
      <w:r w:rsidR="009A172D">
        <w:rPr>
          <w:rFonts w:asciiTheme="majorBidi" w:hAnsiTheme="majorBidi" w:cstheme="majorBidi"/>
        </w:rPr>
        <w:tab/>
      </w:r>
    </w:p>
    <w:p w:rsidR="005127FC" w:rsidRPr="009A172D" w:rsidRDefault="007024E9" w:rsidP="009A172D">
      <w:pPr>
        <w:spacing w:before="100" w:line="276" w:lineRule="auto"/>
        <w:ind w:left="100"/>
        <w:rPr>
          <w:rFonts w:asciiTheme="majorBidi" w:hAnsiTheme="majorBidi" w:cstheme="majorBidi"/>
        </w:rPr>
      </w:pPr>
      <w:r>
        <w:rPr>
          <w:rFonts w:asciiTheme="majorBidi" w:hAnsiTheme="majorBidi" w:cstheme="majorBidi"/>
        </w:rPr>
        <w:lastRenderedPageBreak/>
        <w:t>…………………..</w:t>
      </w: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5127FC" w:rsidRPr="009A172D" w:rsidRDefault="005127FC" w:rsidP="009A172D">
      <w:pPr>
        <w:pStyle w:val="BodyText"/>
        <w:spacing w:line="276" w:lineRule="auto"/>
        <w:rPr>
          <w:rFonts w:asciiTheme="majorBidi" w:hAnsiTheme="majorBidi" w:cstheme="majorBidi"/>
          <w:sz w:val="22"/>
          <w:szCs w:val="22"/>
        </w:rPr>
      </w:pPr>
    </w:p>
    <w:p w:rsidR="009A172D" w:rsidRDefault="002D21EA" w:rsidP="009A172D">
      <w:pPr>
        <w:spacing w:before="1" w:line="276" w:lineRule="auto"/>
        <w:rPr>
          <w:rFonts w:asciiTheme="majorBidi" w:hAnsiTheme="majorBidi" w:cstheme="majorBidi"/>
        </w:rPr>
      </w:pPr>
      <w:r>
        <w:rPr>
          <w:rFonts w:asciiTheme="majorBidi" w:hAnsiTheme="majorBidi" w:cstheme="majorBidi"/>
          <w:noProof/>
        </w:rPr>
        <w:pict>
          <v:shape id="_x0000_s1036" style="position:absolute;margin-left:.5pt;margin-top:2.8pt;width:66pt;height:36pt;z-index:-15837696" coordorigin="360,11367" coordsize="1320,720" path="m1560,11367r-1080,l433,11376r-38,26l369,11440r-9,47l360,11967r9,47l395,12052r38,26l480,12087r1080,l1607,12078r38,-26l1671,12014r9,-47l1680,11487r-9,-47l1645,11402r-38,-26l1560,11367xe" stroked="f">
            <v:path arrowok="t"/>
          </v:shape>
        </w:pict>
      </w:r>
    </w:p>
    <w:p w:rsidR="005127FC" w:rsidRPr="009A172D" w:rsidRDefault="002D21EA" w:rsidP="009A172D">
      <w:pPr>
        <w:pStyle w:val="BodyText"/>
        <w:spacing w:before="51" w:line="276" w:lineRule="auto"/>
        <w:ind w:left="100" w:right="38" w:firstLine="719"/>
        <w:jc w:val="both"/>
        <w:rPr>
          <w:rFonts w:asciiTheme="majorBidi" w:hAnsiTheme="majorBidi" w:cstheme="majorBidi"/>
          <w:sz w:val="22"/>
          <w:szCs w:val="22"/>
        </w:rPr>
      </w:pPr>
      <w:r>
        <w:rPr>
          <w:rFonts w:asciiTheme="majorBidi" w:hAnsiTheme="majorBidi" w:cstheme="majorBidi"/>
          <w:noProof/>
        </w:rPr>
        <w:pict>
          <v:shape id="_x0000_s1035" style="position:absolute;left:0;text-align:left;margin-left:.5pt;margin-top:86.75pt;width:66pt;height:36pt;z-index:-15836672" coordorigin="360,11367" coordsize="1320,720" path="m480,11367r-47,9l395,11402r-26,38l360,11487r,480l369,12014r26,38l433,12078r47,9l1560,12087r47,-9l1645,12052r26,-38l1680,11967r,-480l1671,11440r-26,-38l1607,11376r-47,-9l480,11367xe" fillcolor="white [3201]" strokecolor="black [3200]" strokeweight="2.5pt">
            <v:shadow color="#868686"/>
            <v:path arrowok="t"/>
          </v:shape>
        </w:pict>
      </w:r>
      <w:r w:rsidR="00DC25DC" w:rsidRPr="009A172D">
        <w:rPr>
          <w:rFonts w:asciiTheme="majorBidi" w:hAnsiTheme="majorBidi" w:cstheme="majorBidi"/>
          <w:sz w:val="22"/>
          <w:szCs w:val="22"/>
        </w:rPr>
        <w:br w:type="column"/>
      </w:r>
      <w:r w:rsidR="00DC25DC" w:rsidRPr="009A172D">
        <w:rPr>
          <w:rFonts w:asciiTheme="majorBidi" w:hAnsiTheme="majorBidi" w:cstheme="majorBidi"/>
          <w:sz w:val="22"/>
          <w:szCs w:val="22"/>
          <w:u w:val="single"/>
        </w:rPr>
        <w:lastRenderedPageBreak/>
        <w:t>First, the primary cause of cities becoming so crowded is economic.</w:t>
      </w:r>
      <w:r w:rsidR="00DC25DC" w:rsidRPr="009A172D">
        <w:rPr>
          <w:rFonts w:asciiTheme="majorBidi" w:hAnsiTheme="majorBidi" w:cstheme="majorBidi"/>
          <w:sz w:val="22"/>
          <w:szCs w:val="22"/>
        </w:rPr>
        <w:t xml:space="preserve"> As a country develops, its cities become the engines of development, thus jobs are available in these areas. Frankfurt, Istanbul, Bombay and Sao Paolo are all the economic </w:t>
      </w:r>
      <w:proofErr w:type="spellStart"/>
      <w:r w:rsidR="00DC25DC" w:rsidRPr="009A172D">
        <w:rPr>
          <w:rFonts w:asciiTheme="majorBidi" w:hAnsiTheme="majorBidi" w:cstheme="majorBidi"/>
          <w:sz w:val="22"/>
          <w:szCs w:val="22"/>
        </w:rPr>
        <w:t>centres</w:t>
      </w:r>
      <w:proofErr w:type="spellEnd"/>
      <w:r w:rsidR="00DC25DC" w:rsidRPr="009A172D">
        <w:rPr>
          <w:rFonts w:asciiTheme="majorBidi" w:hAnsiTheme="majorBidi" w:cstheme="majorBidi"/>
          <w:sz w:val="22"/>
          <w:szCs w:val="22"/>
        </w:rPr>
        <w:t xml:space="preserve"> of their countries. For example, Tokyo was the motor for Japan’s rapid economic development in the 1960’s and 70’s; as a result, its population increased rapidly. People moved to Tokyo because they could find employment and establish economic security for themselves and their families there.</w:t>
      </w:r>
    </w:p>
    <w:p w:rsidR="005127FC" w:rsidRPr="009A172D" w:rsidRDefault="005127FC" w:rsidP="009A172D">
      <w:pPr>
        <w:pStyle w:val="BodyText"/>
        <w:spacing w:before="2" w:line="276" w:lineRule="auto"/>
        <w:rPr>
          <w:rFonts w:asciiTheme="majorBidi" w:hAnsiTheme="majorBidi" w:cstheme="majorBidi"/>
          <w:sz w:val="22"/>
          <w:szCs w:val="22"/>
        </w:rPr>
      </w:pPr>
    </w:p>
    <w:p w:rsidR="005127FC" w:rsidRPr="009A172D" w:rsidRDefault="002D21EA" w:rsidP="002D21EA">
      <w:pPr>
        <w:pStyle w:val="BodyText"/>
        <w:spacing w:line="360" w:lineRule="auto"/>
        <w:ind w:left="100" w:right="38" w:firstLine="719"/>
        <w:jc w:val="both"/>
        <w:rPr>
          <w:rFonts w:asciiTheme="majorBidi" w:hAnsiTheme="majorBidi" w:cstheme="majorBidi"/>
          <w:sz w:val="22"/>
          <w:szCs w:val="22"/>
        </w:rPr>
      </w:pPr>
      <w:r>
        <w:rPr>
          <w:rFonts w:asciiTheme="majorBidi" w:hAnsiTheme="majorBidi" w:cstheme="majorBidi"/>
          <w:sz w:val="22"/>
          <w:szCs w:val="22"/>
          <w:u w:val="single"/>
        </w:rPr>
        <w:t>Second,………………………………………………………………………………………………………………………</w:t>
      </w:r>
      <w:r>
        <w:rPr>
          <w:rFonts w:asciiTheme="majorBidi" w:hAnsiTheme="majorBidi" w:cstheme="majorBidi"/>
          <w:sz w:val="22"/>
          <w:szCs w:val="22"/>
          <w:u w:val="single"/>
        </w:rPr>
        <w:t>………………………………………………………………………………………………………………………………………………………………………………………………………………………………………………………………………………………………………………………………………………………………………………………………………………………………………………………………………………………………………………………………………………………………………………………………………………………………………………………………………………………………………………………………………………………………………………………………………………………………………………………………………………………………………………………………………………………………………………………………………………………………………………………………………………………………</w:t>
      </w:r>
      <w:r>
        <w:rPr>
          <w:rFonts w:asciiTheme="majorBidi" w:hAnsiTheme="majorBidi" w:cstheme="majorBidi"/>
          <w:sz w:val="22"/>
          <w:szCs w:val="22"/>
          <w:u w:val="single"/>
        </w:rPr>
        <w:t>…….</w:t>
      </w:r>
    </w:p>
    <w:p w:rsidR="005127FC" w:rsidRPr="009A172D" w:rsidRDefault="005127FC" w:rsidP="009A172D">
      <w:pPr>
        <w:pStyle w:val="BodyText"/>
        <w:spacing w:before="10" w:line="276" w:lineRule="auto"/>
        <w:rPr>
          <w:rFonts w:asciiTheme="majorBidi" w:hAnsiTheme="majorBidi" w:cstheme="majorBidi"/>
          <w:sz w:val="22"/>
          <w:szCs w:val="22"/>
        </w:rPr>
      </w:pPr>
    </w:p>
    <w:p w:rsidR="005127FC" w:rsidRPr="009A172D" w:rsidRDefault="002D21EA" w:rsidP="009A172D">
      <w:pPr>
        <w:pStyle w:val="BodyText"/>
        <w:spacing w:line="276" w:lineRule="auto"/>
        <w:ind w:left="100" w:right="39" w:firstLine="719"/>
        <w:jc w:val="both"/>
        <w:rPr>
          <w:rFonts w:asciiTheme="majorBidi" w:hAnsiTheme="majorBidi" w:cstheme="majorBidi"/>
          <w:sz w:val="22"/>
          <w:szCs w:val="22"/>
        </w:rPr>
      </w:pPr>
      <w:bookmarkStart w:id="0" w:name="_GoBack"/>
      <w:r>
        <w:rPr>
          <w:rFonts w:asciiTheme="majorBidi" w:hAnsiTheme="majorBidi" w:cstheme="majorBidi"/>
          <w:noProof/>
          <w:sz w:val="22"/>
          <w:szCs w:val="22"/>
          <w:u w:val="single"/>
        </w:rPr>
        <w:pict>
          <v:shape id="_x0000_s1044" style="position:absolute;left:0;text-align:left;margin-left:395.35pt;margin-top:31.3pt;width:66pt;height:31.9pt;z-index:-15827456" coordorigin="360,11367" coordsize="1320,720" path="m480,11367r-47,9l395,11402r-26,38l360,11487r,480l369,12014r26,38l433,12078r47,9l1560,12087r47,-9l1645,12052r26,-38l1680,11967r,-480l1671,11440r-26,-38l1607,11376r-47,-9l480,11367xe" fillcolor="white [3201]" strokecolor="black [3200]" strokeweight="2.5pt">
            <v:shadow color="#868686"/>
            <v:path arrowok="t"/>
          </v:shape>
        </w:pict>
      </w:r>
      <w:bookmarkEnd w:id="0"/>
      <w:r w:rsidR="00DC25DC" w:rsidRPr="009A172D">
        <w:rPr>
          <w:rFonts w:asciiTheme="majorBidi" w:hAnsiTheme="majorBidi" w:cstheme="majorBidi"/>
          <w:sz w:val="22"/>
          <w:szCs w:val="22"/>
          <w:u w:val="single"/>
        </w:rPr>
        <w:t>In conclusion, economic and cultural factors are the major causes of</w:t>
      </w:r>
      <w:r w:rsidR="00DC25DC" w:rsidRPr="009A172D">
        <w:rPr>
          <w:rFonts w:asciiTheme="majorBidi" w:hAnsiTheme="majorBidi" w:cstheme="majorBidi"/>
          <w:sz w:val="22"/>
          <w:szCs w:val="22"/>
        </w:rPr>
        <w:t xml:space="preserve"> </w:t>
      </w:r>
      <w:r w:rsidR="00DC25DC" w:rsidRPr="009A172D">
        <w:rPr>
          <w:rFonts w:asciiTheme="majorBidi" w:hAnsiTheme="majorBidi" w:cstheme="majorBidi"/>
          <w:sz w:val="22"/>
          <w:szCs w:val="22"/>
          <w:u w:val="single"/>
        </w:rPr>
        <w:t>huge urban population.</w:t>
      </w:r>
      <w:r w:rsidR="00DC25DC" w:rsidRPr="009A172D">
        <w:rPr>
          <w:rFonts w:asciiTheme="majorBidi" w:hAnsiTheme="majorBidi" w:cstheme="majorBidi"/>
          <w:sz w:val="22"/>
          <w:szCs w:val="22"/>
        </w:rPr>
        <w:t xml:space="preserve"> People will always move to the areas which provide opportunity and to the places which can give them the freedom they</w:t>
      </w:r>
      <w:r w:rsidR="00DC25DC" w:rsidRPr="009A172D">
        <w:rPr>
          <w:rFonts w:asciiTheme="majorBidi" w:hAnsiTheme="majorBidi" w:cstheme="majorBidi"/>
          <w:spacing w:val="-22"/>
          <w:sz w:val="22"/>
          <w:szCs w:val="22"/>
        </w:rPr>
        <w:t xml:space="preserve"> </w:t>
      </w:r>
      <w:r w:rsidR="00DC25DC" w:rsidRPr="009A172D">
        <w:rPr>
          <w:rFonts w:asciiTheme="majorBidi" w:hAnsiTheme="majorBidi" w:cstheme="majorBidi"/>
          <w:sz w:val="22"/>
          <w:szCs w:val="22"/>
        </w:rPr>
        <w:t>desire.</w:t>
      </w:r>
    </w:p>
    <w:p w:rsidR="005127FC" w:rsidRPr="00D47CBD" w:rsidRDefault="00DC25DC" w:rsidP="00D47CBD">
      <w:pPr>
        <w:pStyle w:val="BodyText"/>
        <w:rPr>
          <w:rFonts w:asciiTheme="majorBidi" w:hAnsiTheme="majorBidi" w:cstheme="majorBidi"/>
          <w:sz w:val="22"/>
          <w:szCs w:val="22"/>
        </w:rPr>
      </w:pPr>
      <w:r w:rsidRPr="00D47CBD">
        <w:rPr>
          <w:rFonts w:asciiTheme="majorBidi" w:hAnsiTheme="majorBidi" w:cstheme="majorBidi"/>
          <w:sz w:val="22"/>
          <w:szCs w:val="22"/>
        </w:rPr>
        <w:br w:type="column"/>
      </w: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2D21EA" w:rsidP="00D47CBD">
      <w:pPr>
        <w:pStyle w:val="BodyText"/>
        <w:spacing w:before="11"/>
        <w:rPr>
          <w:rFonts w:asciiTheme="majorBidi" w:hAnsiTheme="majorBidi" w:cstheme="majorBidi"/>
          <w:sz w:val="22"/>
          <w:szCs w:val="22"/>
        </w:rPr>
      </w:pPr>
      <w:r>
        <w:rPr>
          <w:rFonts w:asciiTheme="majorBidi" w:hAnsiTheme="majorBidi" w:cstheme="majorBidi"/>
          <w:noProof/>
          <w:sz w:val="22"/>
          <w:szCs w:val="22"/>
        </w:rPr>
        <w:pict>
          <v:shape id="_x0000_s1029" style="position:absolute;margin-left:.45pt;margin-top:11.1pt;width:66pt;height:36pt;z-index:-15830528" coordorigin="10057,8764" coordsize="1320,720" path="m10177,8764r-47,9l10092,8799r-26,38l10057,8884r,480l10066,9411r26,38l10130,9475r47,9l11257,9484r47,-9l11342,9449r26,-38l11377,9364r,-480l11368,8837r-26,-38l11304,8773r-47,-9l10177,8764xe" filled="f">
            <v:path arrowok="t"/>
          </v:shape>
        </w:pict>
      </w:r>
      <w:r>
        <w:rPr>
          <w:rFonts w:asciiTheme="majorBidi" w:hAnsiTheme="majorBidi" w:cstheme="majorBidi"/>
          <w:noProof/>
          <w:sz w:val="22"/>
          <w:szCs w:val="22"/>
        </w:rPr>
        <w:pict>
          <v:shape id="_x0000_s1030" style="position:absolute;margin-left:.45pt;margin-top:11.1pt;width:66pt;height:36pt;z-index:-15831552" coordorigin="10057,8764" coordsize="1320,720" path="m11257,8764r-1080,l10130,8773r-38,26l10066,8837r-9,47l10057,9364r9,47l10092,9449r38,26l10177,9484r1080,l11304,9475r38,-26l11368,9411r9,-47l11377,8884r-9,-47l11342,8799r-38,-26l11257,8764xe" stroked="f">
            <v:path arrowok="t"/>
          </v:shape>
        </w:pict>
      </w:r>
    </w:p>
    <w:p w:rsidR="005127FC" w:rsidRPr="00D47CBD" w:rsidRDefault="007024E9" w:rsidP="00D47CBD">
      <w:pPr>
        <w:spacing w:before="1"/>
        <w:ind w:left="100" w:right="170"/>
        <w:rPr>
          <w:rFonts w:asciiTheme="majorBidi" w:hAnsiTheme="majorBidi" w:cstheme="majorBidi"/>
        </w:rPr>
      </w:pPr>
      <w:r>
        <w:rPr>
          <w:rFonts w:asciiTheme="majorBidi" w:hAnsiTheme="majorBidi" w:cstheme="majorBidi"/>
        </w:rPr>
        <w:t>………………..</w:t>
      </w: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5127FC" w:rsidP="00D47CBD">
      <w:pPr>
        <w:pStyle w:val="BodyText"/>
        <w:rPr>
          <w:rFonts w:asciiTheme="majorBidi" w:hAnsiTheme="majorBidi" w:cstheme="majorBidi"/>
          <w:sz w:val="22"/>
          <w:szCs w:val="22"/>
        </w:rPr>
      </w:pPr>
    </w:p>
    <w:p w:rsidR="005127FC" w:rsidRPr="00D47CBD" w:rsidRDefault="002D21EA" w:rsidP="00D47CBD">
      <w:pPr>
        <w:pStyle w:val="BodyText"/>
        <w:rPr>
          <w:rFonts w:asciiTheme="majorBidi" w:hAnsiTheme="majorBidi" w:cstheme="majorBidi"/>
          <w:sz w:val="22"/>
          <w:szCs w:val="22"/>
        </w:rPr>
      </w:pPr>
      <w:r>
        <w:rPr>
          <w:rFonts w:asciiTheme="majorBidi" w:hAnsiTheme="majorBidi" w:cstheme="majorBidi"/>
          <w:noProof/>
          <w:sz w:val="22"/>
          <w:szCs w:val="22"/>
        </w:rPr>
        <w:pict>
          <v:shape id="_x0000_s1031" style="position:absolute;margin-left:.45pt;margin-top:10.3pt;width:66pt;height:36pt;z-index:-15832576" coordorigin="10057,11796" coordsize="1320,720" path="m10177,11796r-47,9l10092,11831r-26,38l10057,11916r,480l10066,12443r26,38l10130,12507r47,9l11257,12516r47,-9l11342,12481r26,-38l11377,12396r,-480l11368,11869r-26,-38l11304,11805r-47,-9l10177,11796xe" filled="f">
            <v:path arrowok="t"/>
          </v:shape>
        </w:pict>
      </w:r>
      <w:r>
        <w:rPr>
          <w:rFonts w:asciiTheme="majorBidi" w:hAnsiTheme="majorBidi" w:cstheme="majorBidi"/>
          <w:noProof/>
          <w:sz w:val="22"/>
          <w:szCs w:val="22"/>
        </w:rPr>
        <w:pict>
          <v:shape id="_x0000_s1032" style="position:absolute;margin-left:.45pt;margin-top:10.3pt;width:66pt;height:36pt;z-index:-15833600" coordorigin="10057,11796" coordsize="1320,720" path="m11257,11796r-1080,l10130,11805r-38,26l10066,11869r-9,47l10057,12396r9,47l10092,12481r38,26l10177,12516r1080,l11304,12507r38,-26l11368,12443r9,-47l11377,11916r-9,-47l11342,11831r-38,-26l11257,11796xe" stroked="f">
            <v:path arrowok="t"/>
          </v:shape>
        </w:pict>
      </w:r>
    </w:p>
    <w:p w:rsidR="005127FC" w:rsidRPr="00D47CBD" w:rsidRDefault="002D21EA" w:rsidP="00D47CBD">
      <w:pPr>
        <w:ind w:left="100" w:right="170"/>
        <w:rPr>
          <w:rFonts w:asciiTheme="majorBidi" w:hAnsiTheme="majorBidi" w:cstheme="majorBidi"/>
        </w:rPr>
        <w:sectPr w:rsidR="005127FC" w:rsidRPr="00D47CBD">
          <w:type w:val="continuous"/>
          <w:pgSz w:w="11910" w:h="16840"/>
          <w:pgMar w:top="1380" w:right="760" w:bottom="280" w:left="440" w:header="720" w:footer="720" w:gutter="0"/>
          <w:cols w:num="3" w:space="720" w:equalWidth="0">
            <w:col w:w="1072" w:space="376"/>
            <w:col w:w="7997" w:space="253"/>
            <w:col w:w="1012"/>
          </w:cols>
        </w:sectPr>
      </w:pPr>
      <w:r>
        <w:rPr>
          <w:rFonts w:asciiTheme="majorBidi" w:hAnsiTheme="majorBidi" w:cstheme="majorBidi"/>
        </w:rPr>
        <w:t>……………</w:t>
      </w:r>
    </w:p>
    <w:p w:rsidR="005127FC" w:rsidRPr="00D47CBD" w:rsidRDefault="005127FC" w:rsidP="00D47CBD">
      <w:pPr>
        <w:pStyle w:val="BodyText"/>
        <w:spacing w:before="52"/>
        <w:ind w:right="1301"/>
        <w:jc w:val="both"/>
        <w:rPr>
          <w:rFonts w:asciiTheme="majorBidi" w:hAnsiTheme="majorBidi" w:cstheme="majorBidi"/>
          <w:sz w:val="22"/>
          <w:szCs w:val="22"/>
        </w:rPr>
      </w:pPr>
    </w:p>
    <w:sectPr w:rsidR="005127FC" w:rsidRPr="00D47CBD">
      <w:pgSz w:w="11910" w:h="16840"/>
      <w:pgMar w:top="1300" w:right="76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A5E" w:rsidRDefault="00547A5E">
      <w:r>
        <w:separator/>
      </w:r>
    </w:p>
  </w:endnote>
  <w:endnote w:type="continuationSeparator" w:id="0">
    <w:p w:rsidR="00547A5E" w:rsidRDefault="0054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A5E" w:rsidRDefault="00547A5E">
      <w:r>
        <w:separator/>
      </w:r>
    </w:p>
  </w:footnote>
  <w:footnote w:type="continuationSeparator" w:id="0">
    <w:p w:rsidR="00547A5E" w:rsidRDefault="00547A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7FC" w:rsidRDefault="00DC25DC">
    <w:pPr>
      <w:pStyle w:val="BodyText"/>
      <w:spacing w:line="14" w:lineRule="auto"/>
      <w:rPr>
        <w:sz w:val="2"/>
      </w:rPr>
    </w:pPr>
    <w:r>
      <w:rPr>
        <w:noProof/>
      </w:rPr>
      <w:drawing>
        <wp:anchor distT="0" distB="0" distL="0" distR="0" simplePos="0" relativeHeight="251659264" behindDoc="1" locked="0" layoutInCell="1" allowOverlap="1">
          <wp:simplePos x="0" y="0"/>
          <wp:positionH relativeFrom="page">
            <wp:posOffset>1299184</wp:posOffset>
          </wp:positionH>
          <wp:positionV relativeFrom="page">
            <wp:posOffset>5024614</wp:posOffset>
          </wp:positionV>
          <wp:extent cx="4758994" cy="13533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758994" cy="13533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239D6"/>
    <w:multiLevelType w:val="hybridMultilevel"/>
    <w:tmpl w:val="0ADAC05A"/>
    <w:lvl w:ilvl="0" w:tplc="EC644C56">
      <w:start w:val="1"/>
      <w:numFmt w:val="decimal"/>
      <w:lvlText w:val="%1."/>
      <w:lvlJc w:val="left"/>
      <w:pPr>
        <w:ind w:left="2634" w:hanging="243"/>
        <w:jc w:val="left"/>
      </w:pPr>
      <w:rPr>
        <w:rFonts w:ascii="Calibri" w:eastAsia="Calibri" w:hAnsi="Calibri" w:cs="Calibri" w:hint="default"/>
        <w:b/>
        <w:bCs/>
        <w:w w:val="100"/>
        <w:sz w:val="24"/>
        <w:szCs w:val="24"/>
        <w:lang w:val="en-US" w:eastAsia="en-US" w:bidi="ar-SA"/>
      </w:rPr>
    </w:lvl>
    <w:lvl w:ilvl="1" w:tplc="EDAA4618">
      <w:numFmt w:val="bullet"/>
      <w:lvlText w:val="•"/>
      <w:lvlJc w:val="left"/>
      <w:pPr>
        <w:ind w:left="3446" w:hanging="243"/>
      </w:pPr>
      <w:rPr>
        <w:rFonts w:hint="default"/>
        <w:lang w:val="en-US" w:eastAsia="en-US" w:bidi="ar-SA"/>
      </w:rPr>
    </w:lvl>
    <w:lvl w:ilvl="2" w:tplc="57502938">
      <w:numFmt w:val="bullet"/>
      <w:lvlText w:val="•"/>
      <w:lvlJc w:val="left"/>
      <w:pPr>
        <w:ind w:left="4253" w:hanging="243"/>
      </w:pPr>
      <w:rPr>
        <w:rFonts w:hint="default"/>
        <w:lang w:val="en-US" w:eastAsia="en-US" w:bidi="ar-SA"/>
      </w:rPr>
    </w:lvl>
    <w:lvl w:ilvl="3" w:tplc="B63E13FA">
      <w:numFmt w:val="bullet"/>
      <w:lvlText w:val="•"/>
      <w:lvlJc w:val="left"/>
      <w:pPr>
        <w:ind w:left="5059" w:hanging="243"/>
      </w:pPr>
      <w:rPr>
        <w:rFonts w:hint="default"/>
        <w:lang w:val="en-US" w:eastAsia="en-US" w:bidi="ar-SA"/>
      </w:rPr>
    </w:lvl>
    <w:lvl w:ilvl="4" w:tplc="C152D990">
      <w:numFmt w:val="bullet"/>
      <w:lvlText w:val="•"/>
      <w:lvlJc w:val="left"/>
      <w:pPr>
        <w:ind w:left="5866" w:hanging="243"/>
      </w:pPr>
      <w:rPr>
        <w:rFonts w:hint="default"/>
        <w:lang w:val="en-US" w:eastAsia="en-US" w:bidi="ar-SA"/>
      </w:rPr>
    </w:lvl>
    <w:lvl w:ilvl="5" w:tplc="EB4C41AE">
      <w:numFmt w:val="bullet"/>
      <w:lvlText w:val="•"/>
      <w:lvlJc w:val="left"/>
      <w:pPr>
        <w:ind w:left="6673" w:hanging="243"/>
      </w:pPr>
      <w:rPr>
        <w:rFonts w:hint="default"/>
        <w:lang w:val="en-US" w:eastAsia="en-US" w:bidi="ar-SA"/>
      </w:rPr>
    </w:lvl>
    <w:lvl w:ilvl="6" w:tplc="169486C6">
      <w:numFmt w:val="bullet"/>
      <w:lvlText w:val="•"/>
      <w:lvlJc w:val="left"/>
      <w:pPr>
        <w:ind w:left="7479" w:hanging="243"/>
      </w:pPr>
      <w:rPr>
        <w:rFonts w:hint="default"/>
        <w:lang w:val="en-US" w:eastAsia="en-US" w:bidi="ar-SA"/>
      </w:rPr>
    </w:lvl>
    <w:lvl w:ilvl="7" w:tplc="CFF80240">
      <w:numFmt w:val="bullet"/>
      <w:lvlText w:val="•"/>
      <w:lvlJc w:val="left"/>
      <w:pPr>
        <w:ind w:left="8286" w:hanging="243"/>
      </w:pPr>
      <w:rPr>
        <w:rFonts w:hint="default"/>
        <w:lang w:val="en-US" w:eastAsia="en-US" w:bidi="ar-SA"/>
      </w:rPr>
    </w:lvl>
    <w:lvl w:ilvl="8" w:tplc="B2FE4EF0">
      <w:numFmt w:val="bullet"/>
      <w:lvlText w:val="•"/>
      <w:lvlJc w:val="left"/>
      <w:pPr>
        <w:ind w:left="9093" w:hanging="243"/>
      </w:pPr>
      <w:rPr>
        <w:rFonts w:hint="default"/>
        <w:lang w:val="en-US" w:eastAsia="en-US" w:bidi="ar-SA"/>
      </w:rPr>
    </w:lvl>
  </w:abstractNum>
  <w:abstractNum w:abstractNumId="1" w15:restartNumberingAfterBreak="0">
    <w:nsid w:val="3D424B57"/>
    <w:multiLevelType w:val="hybridMultilevel"/>
    <w:tmpl w:val="3D9A95E4"/>
    <w:lvl w:ilvl="0" w:tplc="B47A1EC4">
      <w:start w:val="1"/>
      <w:numFmt w:val="decimal"/>
      <w:lvlText w:val="%1."/>
      <w:lvlJc w:val="left"/>
      <w:pPr>
        <w:ind w:left="2634" w:hanging="243"/>
        <w:jc w:val="left"/>
      </w:pPr>
      <w:rPr>
        <w:rFonts w:ascii="Calibri" w:eastAsia="Calibri" w:hAnsi="Calibri" w:cs="Calibri" w:hint="default"/>
        <w:b/>
        <w:bCs/>
        <w:w w:val="100"/>
        <w:sz w:val="24"/>
        <w:szCs w:val="24"/>
        <w:lang w:val="en-US" w:eastAsia="en-US" w:bidi="ar-SA"/>
      </w:rPr>
    </w:lvl>
    <w:lvl w:ilvl="1" w:tplc="C3762782">
      <w:numFmt w:val="bullet"/>
      <w:lvlText w:val="•"/>
      <w:lvlJc w:val="left"/>
      <w:pPr>
        <w:ind w:left="3446" w:hanging="243"/>
      </w:pPr>
      <w:rPr>
        <w:rFonts w:hint="default"/>
        <w:lang w:val="en-US" w:eastAsia="en-US" w:bidi="ar-SA"/>
      </w:rPr>
    </w:lvl>
    <w:lvl w:ilvl="2" w:tplc="04AEC740">
      <w:numFmt w:val="bullet"/>
      <w:lvlText w:val="•"/>
      <w:lvlJc w:val="left"/>
      <w:pPr>
        <w:ind w:left="4253" w:hanging="243"/>
      </w:pPr>
      <w:rPr>
        <w:rFonts w:hint="default"/>
        <w:lang w:val="en-US" w:eastAsia="en-US" w:bidi="ar-SA"/>
      </w:rPr>
    </w:lvl>
    <w:lvl w:ilvl="3" w:tplc="64F214E2">
      <w:numFmt w:val="bullet"/>
      <w:lvlText w:val="•"/>
      <w:lvlJc w:val="left"/>
      <w:pPr>
        <w:ind w:left="5059" w:hanging="243"/>
      </w:pPr>
      <w:rPr>
        <w:rFonts w:hint="default"/>
        <w:lang w:val="en-US" w:eastAsia="en-US" w:bidi="ar-SA"/>
      </w:rPr>
    </w:lvl>
    <w:lvl w:ilvl="4" w:tplc="8458A61E">
      <w:numFmt w:val="bullet"/>
      <w:lvlText w:val="•"/>
      <w:lvlJc w:val="left"/>
      <w:pPr>
        <w:ind w:left="5866" w:hanging="243"/>
      </w:pPr>
      <w:rPr>
        <w:rFonts w:hint="default"/>
        <w:lang w:val="en-US" w:eastAsia="en-US" w:bidi="ar-SA"/>
      </w:rPr>
    </w:lvl>
    <w:lvl w:ilvl="5" w:tplc="51E89748">
      <w:numFmt w:val="bullet"/>
      <w:lvlText w:val="•"/>
      <w:lvlJc w:val="left"/>
      <w:pPr>
        <w:ind w:left="6673" w:hanging="243"/>
      </w:pPr>
      <w:rPr>
        <w:rFonts w:hint="default"/>
        <w:lang w:val="en-US" w:eastAsia="en-US" w:bidi="ar-SA"/>
      </w:rPr>
    </w:lvl>
    <w:lvl w:ilvl="6" w:tplc="1376FD8A">
      <w:numFmt w:val="bullet"/>
      <w:lvlText w:val="•"/>
      <w:lvlJc w:val="left"/>
      <w:pPr>
        <w:ind w:left="7479" w:hanging="243"/>
      </w:pPr>
      <w:rPr>
        <w:rFonts w:hint="default"/>
        <w:lang w:val="en-US" w:eastAsia="en-US" w:bidi="ar-SA"/>
      </w:rPr>
    </w:lvl>
    <w:lvl w:ilvl="7" w:tplc="285467AA">
      <w:numFmt w:val="bullet"/>
      <w:lvlText w:val="•"/>
      <w:lvlJc w:val="left"/>
      <w:pPr>
        <w:ind w:left="8286" w:hanging="243"/>
      </w:pPr>
      <w:rPr>
        <w:rFonts w:hint="default"/>
        <w:lang w:val="en-US" w:eastAsia="en-US" w:bidi="ar-SA"/>
      </w:rPr>
    </w:lvl>
    <w:lvl w:ilvl="8" w:tplc="80D4CEEA">
      <w:numFmt w:val="bullet"/>
      <w:lvlText w:val="•"/>
      <w:lvlJc w:val="left"/>
      <w:pPr>
        <w:ind w:left="9093" w:hanging="243"/>
      </w:pPr>
      <w:rPr>
        <w:rFonts w:hint="default"/>
        <w:lang w:val="en-US" w:eastAsia="en-US" w:bidi="ar-SA"/>
      </w:rPr>
    </w:lvl>
  </w:abstractNum>
  <w:abstractNum w:abstractNumId="2" w15:restartNumberingAfterBreak="0">
    <w:nsid w:val="44B62E1F"/>
    <w:multiLevelType w:val="hybridMultilevel"/>
    <w:tmpl w:val="0C8CB24A"/>
    <w:lvl w:ilvl="0" w:tplc="55701424">
      <w:start w:val="1"/>
      <w:numFmt w:val="decimal"/>
      <w:lvlText w:val="%1."/>
      <w:lvlJc w:val="left"/>
      <w:pPr>
        <w:ind w:left="2634" w:hanging="243"/>
        <w:jc w:val="left"/>
      </w:pPr>
      <w:rPr>
        <w:rFonts w:ascii="Calibri" w:eastAsia="Calibri" w:hAnsi="Calibri" w:cs="Calibri" w:hint="default"/>
        <w:b/>
        <w:bCs/>
        <w:w w:val="100"/>
        <w:sz w:val="24"/>
        <w:szCs w:val="24"/>
        <w:lang w:val="en-US" w:eastAsia="en-US" w:bidi="ar-SA"/>
      </w:rPr>
    </w:lvl>
    <w:lvl w:ilvl="1" w:tplc="1AC65DD2">
      <w:numFmt w:val="bullet"/>
      <w:lvlText w:val="•"/>
      <w:lvlJc w:val="left"/>
      <w:pPr>
        <w:ind w:left="3446" w:hanging="243"/>
      </w:pPr>
      <w:rPr>
        <w:rFonts w:hint="default"/>
        <w:lang w:val="en-US" w:eastAsia="en-US" w:bidi="ar-SA"/>
      </w:rPr>
    </w:lvl>
    <w:lvl w:ilvl="2" w:tplc="BA8ABD96">
      <w:numFmt w:val="bullet"/>
      <w:lvlText w:val="•"/>
      <w:lvlJc w:val="left"/>
      <w:pPr>
        <w:ind w:left="4253" w:hanging="243"/>
      </w:pPr>
      <w:rPr>
        <w:rFonts w:hint="default"/>
        <w:lang w:val="en-US" w:eastAsia="en-US" w:bidi="ar-SA"/>
      </w:rPr>
    </w:lvl>
    <w:lvl w:ilvl="3" w:tplc="B5E0EA06">
      <w:numFmt w:val="bullet"/>
      <w:lvlText w:val="•"/>
      <w:lvlJc w:val="left"/>
      <w:pPr>
        <w:ind w:left="5059" w:hanging="243"/>
      </w:pPr>
      <w:rPr>
        <w:rFonts w:hint="default"/>
        <w:lang w:val="en-US" w:eastAsia="en-US" w:bidi="ar-SA"/>
      </w:rPr>
    </w:lvl>
    <w:lvl w:ilvl="4" w:tplc="AB2EB998">
      <w:numFmt w:val="bullet"/>
      <w:lvlText w:val="•"/>
      <w:lvlJc w:val="left"/>
      <w:pPr>
        <w:ind w:left="5866" w:hanging="243"/>
      </w:pPr>
      <w:rPr>
        <w:rFonts w:hint="default"/>
        <w:lang w:val="en-US" w:eastAsia="en-US" w:bidi="ar-SA"/>
      </w:rPr>
    </w:lvl>
    <w:lvl w:ilvl="5" w:tplc="81FAD226">
      <w:numFmt w:val="bullet"/>
      <w:lvlText w:val="•"/>
      <w:lvlJc w:val="left"/>
      <w:pPr>
        <w:ind w:left="6673" w:hanging="243"/>
      </w:pPr>
      <w:rPr>
        <w:rFonts w:hint="default"/>
        <w:lang w:val="en-US" w:eastAsia="en-US" w:bidi="ar-SA"/>
      </w:rPr>
    </w:lvl>
    <w:lvl w:ilvl="6" w:tplc="74401B10">
      <w:numFmt w:val="bullet"/>
      <w:lvlText w:val="•"/>
      <w:lvlJc w:val="left"/>
      <w:pPr>
        <w:ind w:left="7479" w:hanging="243"/>
      </w:pPr>
      <w:rPr>
        <w:rFonts w:hint="default"/>
        <w:lang w:val="en-US" w:eastAsia="en-US" w:bidi="ar-SA"/>
      </w:rPr>
    </w:lvl>
    <w:lvl w:ilvl="7" w:tplc="896437BC">
      <w:numFmt w:val="bullet"/>
      <w:lvlText w:val="•"/>
      <w:lvlJc w:val="left"/>
      <w:pPr>
        <w:ind w:left="8286" w:hanging="243"/>
      </w:pPr>
      <w:rPr>
        <w:rFonts w:hint="default"/>
        <w:lang w:val="en-US" w:eastAsia="en-US" w:bidi="ar-SA"/>
      </w:rPr>
    </w:lvl>
    <w:lvl w:ilvl="8" w:tplc="91D41C6A">
      <w:numFmt w:val="bullet"/>
      <w:lvlText w:val="•"/>
      <w:lvlJc w:val="left"/>
      <w:pPr>
        <w:ind w:left="9093" w:hanging="243"/>
      </w:pPr>
      <w:rPr>
        <w:rFonts w:hint="default"/>
        <w:lang w:val="en-US" w:eastAsia="en-US" w:bidi="ar-SA"/>
      </w:rPr>
    </w:lvl>
  </w:abstractNum>
  <w:abstractNum w:abstractNumId="3" w15:restartNumberingAfterBreak="0">
    <w:nsid w:val="4DCE2A33"/>
    <w:multiLevelType w:val="hybridMultilevel"/>
    <w:tmpl w:val="C55E64C6"/>
    <w:lvl w:ilvl="0" w:tplc="60AC263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C316D"/>
    <w:multiLevelType w:val="hybridMultilevel"/>
    <w:tmpl w:val="A9103F98"/>
    <w:lvl w:ilvl="0" w:tplc="3266D9BC">
      <w:start w:val="1"/>
      <w:numFmt w:val="bullet"/>
      <w:lvlText w:val=""/>
      <w:lvlJc w:val="left"/>
      <w:pPr>
        <w:ind w:left="1336" w:hanging="360"/>
      </w:pPr>
      <w:rPr>
        <w:rFonts w:ascii="Symbol" w:eastAsia="Calibri" w:hAnsi="Symbol" w:cstheme="majorBidi"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5" w15:restartNumberingAfterBreak="0">
    <w:nsid w:val="7C6D291D"/>
    <w:multiLevelType w:val="hybridMultilevel"/>
    <w:tmpl w:val="D054D632"/>
    <w:lvl w:ilvl="0" w:tplc="3220552C">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5127FC"/>
    <w:rsid w:val="002D21EA"/>
    <w:rsid w:val="005127FC"/>
    <w:rsid w:val="00547A5E"/>
    <w:rsid w:val="007024E9"/>
    <w:rsid w:val="00837D62"/>
    <w:rsid w:val="009A172D"/>
    <w:rsid w:val="00A85335"/>
    <w:rsid w:val="00D47CBD"/>
    <w:rsid w:val="00DC25DC"/>
    <w:rsid w:val="00FB5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453B05EF"/>
  <w15:docId w15:val="{B63E19D6-42AA-4BB2-9A72-8525B250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845" w:right="2529"/>
      <w:jc w:val="center"/>
      <w:outlineLvl w:val="0"/>
    </w:pPr>
    <w:rPr>
      <w:b/>
      <w:bCs/>
      <w:sz w:val="32"/>
      <w:szCs w:val="32"/>
    </w:rPr>
  </w:style>
  <w:style w:type="paragraph" w:styleId="Heading2">
    <w:name w:val="heading 2"/>
    <w:basedOn w:val="Normal"/>
    <w:uiPriority w:val="1"/>
    <w:qFormat/>
    <w:pPr>
      <w:spacing w:before="35"/>
      <w:ind w:left="2780" w:right="2538"/>
      <w:jc w:val="center"/>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34" w:hanging="24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7CBD"/>
    <w:pPr>
      <w:tabs>
        <w:tab w:val="center" w:pos="4680"/>
        <w:tab w:val="right" w:pos="9360"/>
      </w:tabs>
    </w:pPr>
  </w:style>
  <w:style w:type="character" w:customStyle="1" w:styleId="HeaderChar">
    <w:name w:val="Header Char"/>
    <w:basedOn w:val="DefaultParagraphFont"/>
    <w:link w:val="Header"/>
    <w:uiPriority w:val="99"/>
    <w:rsid w:val="00D47CBD"/>
    <w:rPr>
      <w:rFonts w:ascii="Calibri" w:eastAsia="Calibri" w:hAnsi="Calibri" w:cs="Calibri"/>
    </w:rPr>
  </w:style>
  <w:style w:type="paragraph" w:styleId="Footer">
    <w:name w:val="footer"/>
    <w:basedOn w:val="Normal"/>
    <w:link w:val="FooterChar"/>
    <w:uiPriority w:val="99"/>
    <w:unhideWhenUsed/>
    <w:rsid w:val="00D47CBD"/>
    <w:pPr>
      <w:tabs>
        <w:tab w:val="center" w:pos="4680"/>
        <w:tab w:val="right" w:pos="9360"/>
      </w:tabs>
    </w:pPr>
  </w:style>
  <w:style w:type="character" w:customStyle="1" w:styleId="FooterChar">
    <w:name w:val="Footer Char"/>
    <w:basedOn w:val="DefaultParagraphFont"/>
    <w:link w:val="Footer"/>
    <w:uiPriority w:val="99"/>
    <w:rsid w:val="00D47CBD"/>
    <w:rPr>
      <w:rFonts w:ascii="Calibri" w:eastAsia="Calibri" w:hAnsi="Calibri" w:cs="Calibri"/>
    </w:rPr>
  </w:style>
  <w:style w:type="paragraph" w:styleId="BalloonText">
    <w:name w:val="Balloon Text"/>
    <w:basedOn w:val="Normal"/>
    <w:link w:val="BalloonTextChar"/>
    <w:uiPriority w:val="99"/>
    <w:semiHidden/>
    <w:unhideWhenUsed/>
    <w:rsid w:val="00A85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3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Windows User</cp:lastModifiedBy>
  <cp:revision>7</cp:revision>
  <cp:lastPrinted>2021-03-26T13:51:00Z</cp:lastPrinted>
  <dcterms:created xsi:type="dcterms:W3CDTF">2021-03-26T13:17:00Z</dcterms:created>
  <dcterms:modified xsi:type="dcterms:W3CDTF">2021-03-26T13:58:00Z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2011-11-13T00:00:00Z</vt:filetime>
  </property>
  <property fmtid="{D5CDD505-2E9C-101B-9397-08002B2CF9AE}" pid="3" name="Creator">
    <vt:lpwstr>Microsoft® Office Word 2007</vt:lpwstr>
  </property>
  <property fmtid="{D5CDD505-2E9C-101B-9397-08002B2CF9AE}" pid="4" name="LastSaved">
    <vt:filetime>2021-03-26T00:00:00Z</vt:filetime>
  </property>
</Properties>
</file>